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dTable5Dark-Accent5"/>
        <w:tblW w:w="15213" w:type="dxa"/>
        <w:tblLook w:val="04A0" w:firstRow="1" w:lastRow="0" w:firstColumn="1" w:lastColumn="0" w:noHBand="0" w:noVBand="1"/>
      </w:tblPr>
      <w:tblGrid>
        <w:gridCol w:w="5382"/>
        <w:gridCol w:w="9831"/>
      </w:tblGrid>
      <w:tr w:rsidR="00BB0161" w:rsidRPr="00BB0161" w14:paraId="432085A4" w14:textId="77777777" w:rsidTr="009553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5A87F71E" w14:textId="5B4A2089" w:rsidR="00BB0161" w:rsidRPr="000838D3" w:rsidRDefault="00BB0161" w:rsidP="00BB0161">
            <w:pPr>
              <w:rPr>
                <w:rFonts w:ascii="Montserrat ExtraBold" w:hAnsi="Montserrat ExtraBold"/>
                <w:sz w:val="72"/>
                <w:szCs w:val="72"/>
              </w:rPr>
            </w:pPr>
            <w:r w:rsidRPr="000838D3">
              <w:rPr>
                <w:rFonts w:ascii="Montserrat ExtraBold" w:hAnsi="Montserrat ExtraBold"/>
                <w:sz w:val="72"/>
                <w:szCs w:val="72"/>
              </w:rPr>
              <w:t xml:space="preserve">День </w:t>
            </w:r>
          </w:p>
        </w:tc>
        <w:tc>
          <w:tcPr>
            <w:tcW w:w="9831" w:type="dxa"/>
          </w:tcPr>
          <w:p w14:paraId="2D201709" w14:textId="6BA2E485" w:rsidR="00BB0161" w:rsidRPr="000838D3" w:rsidRDefault="00CE5933" w:rsidP="00BB01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 ExtraBold" w:hAnsi="Montserrat ExtraBold"/>
                <w:sz w:val="72"/>
                <w:szCs w:val="72"/>
              </w:rPr>
            </w:pPr>
            <w:r>
              <w:rPr>
                <w:rFonts w:ascii="Montserrat ExtraBold" w:hAnsi="Montserrat ExtraBold"/>
                <w:sz w:val="72"/>
                <w:szCs w:val="72"/>
              </w:rPr>
              <w:t>Черговий</w:t>
            </w:r>
          </w:p>
        </w:tc>
      </w:tr>
      <w:tr w:rsidR="00BB0161" w:rsidRPr="00BB0161" w14:paraId="113A7B3D" w14:textId="77777777" w:rsidTr="00955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51B3C875" w14:textId="22A3995D" w:rsidR="00BB0161" w:rsidRPr="00BB0161" w:rsidRDefault="00CE5933" w:rsidP="002B0271">
            <w:pPr>
              <w:rPr>
                <w:rFonts w:ascii="Montserrat Medium" w:hAnsi="Montserrat Medium"/>
                <w:sz w:val="66"/>
                <w:szCs w:val="66"/>
              </w:rPr>
            </w:pPr>
            <w:r>
              <w:rPr>
                <w:rFonts w:ascii="Montserrat Medium" w:hAnsi="Montserrat Medium"/>
                <w:sz w:val="66"/>
                <w:szCs w:val="66"/>
              </w:rPr>
              <w:t>22.08</w:t>
            </w:r>
          </w:p>
        </w:tc>
        <w:tc>
          <w:tcPr>
            <w:tcW w:w="9831" w:type="dxa"/>
          </w:tcPr>
          <w:p w14:paraId="791E0F36" w14:textId="51A88D3E" w:rsidR="00BB0161" w:rsidRPr="00BB0161" w:rsidRDefault="00CE5933" w:rsidP="002B02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 Medium" w:hAnsi="Montserrat Medium"/>
                <w:sz w:val="66"/>
                <w:szCs w:val="66"/>
              </w:rPr>
            </w:pPr>
            <w:r>
              <w:rPr>
                <w:rFonts w:ascii="Montserrat Medium" w:hAnsi="Montserrat Medium"/>
                <w:sz w:val="66"/>
                <w:szCs w:val="66"/>
              </w:rPr>
              <w:t>Шевченко В.С.</w:t>
            </w:r>
          </w:p>
        </w:tc>
      </w:tr>
      <w:tr w:rsidR="00BB0161" w:rsidRPr="00BB0161" w14:paraId="6C21416A" w14:textId="77777777" w:rsidTr="0095532A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0B9686F0" w14:textId="357D7A22" w:rsidR="00BB0161" w:rsidRPr="00BB0161" w:rsidRDefault="00CE5933" w:rsidP="002B0271">
            <w:pPr>
              <w:rPr>
                <w:rFonts w:ascii="Montserrat Medium" w:hAnsi="Montserrat Medium"/>
                <w:sz w:val="66"/>
                <w:szCs w:val="66"/>
              </w:rPr>
            </w:pPr>
            <w:r>
              <w:rPr>
                <w:rFonts w:ascii="Montserrat Medium" w:hAnsi="Montserrat Medium"/>
                <w:sz w:val="66"/>
                <w:szCs w:val="66"/>
              </w:rPr>
              <w:t>23.08</w:t>
            </w:r>
          </w:p>
        </w:tc>
        <w:tc>
          <w:tcPr>
            <w:tcW w:w="9831" w:type="dxa"/>
          </w:tcPr>
          <w:p w14:paraId="28C36C5F" w14:textId="056629AA" w:rsidR="00BB0161" w:rsidRPr="00BB0161" w:rsidRDefault="00CE5933" w:rsidP="002B02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 Medium" w:hAnsi="Montserrat Medium"/>
                <w:sz w:val="66"/>
                <w:szCs w:val="66"/>
              </w:rPr>
            </w:pPr>
            <w:proofErr w:type="spellStart"/>
            <w:r>
              <w:rPr>
                <w:rFonts w:ascii="Montserrat Medium" w:hAnsi="Montserrat Medium"/>
                <w:sz w:val="66"/>
                <w:szCs w:val="66"/>
              </w:rPr>
              <w:t>Виногородський</w:t>
            </w:r>
            <w:proofErr w:type="spellEnd"/>
            <w:r>
              <w:rPr>
                <w:rFonts w:ascii="Montserrat Medium" w:hAnsi="Montserrat Medium"/>
                <w:sz w:val="66"/>
                <w:szCs w:val="66"/>
              </w:rPr>
              <w:t xml:space="preserve"> Т.</w:t>
            </w:r>
            <w:r w:rsidR="0095532A">
              <w:rPr>
                <w:rFonts w:ascii="Montserrat Medium" w:hAnsi="Montserrat Medium"/>
                <w:sz w:val="66"/>
                <w:szCs w:val="66"/>
              </w:rPr>
              <w:t>М.</w:t>
            </w:r>
            <w:bookmarkStart w:id="0" w:name="_GoBack"/>
            <w:bookmarkEnd w:id="0"/>
          </w:p>
        </w:tc>
      </w:tr>
      <w:tr w:rsidR="00BB0161" w:rsidRPr="00BB0161" w14:paraId="29F95989" w14:textId="77777777" w:rsidTr="00955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52D77598" w14:textId="6D31EA06" w:rsidR="00BB0161" w:rsidRPr="00BB0161" w:rsidRDefault="00CE5933" w:rsidP="002B0271">
            <w:pPr>
              <w:rPr>
                <w:rFonts w:ascii="Montserrat Medium" w:hAnsi="Montserrat Medium"/>
                <w:sz w:val="66"/>
                <w:szCs w:val="66"/>
              </w:rPr>
            </w:pPr>
            <w:r>
              <w:rPr>
                <w:rFonts w:ascii="Montserrat Medium" w:hAnsi="Montserrat Medium"/>
                <w:sz w:val="66"/>
                <w:szCs w:val="66"/>
              </w:rPr>
              <w:t>24.08</w:t>
            </w:r>
          </w:p>
        </w:tc>
        <w:tc>
          <w:tcPr>
            <w:tcW w:w="9831" w:type="dxa"/>
          </w:tcPr>
          <w:p w14:paraId="2EC72C40" w14:textId="1012D7BF" w:rsidR="00BB0161" w:rsidRPr="00BB0161" w:rsidRDefault="00CE5933" w:rsidP="002B02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 Medium" w:hAnsi="Montserrat Medium"/>
                <w:sz w:val="66"/>
                <w:szCs w:val="66"/>
              </w:rPr>
            </w:pPr>
            <w:proofErr w:type="spellStart"/>
            <w:r>
              <w:rPr>
                <w:rFonts w:ascii="Montserrat Medium" w:hAnsi="Montserrat Medium"/>
                <w:sz w:val="66"/>
                <w:szCs w:val="66"/>
              </w:rPr>
              <w:t>Плющенко</w:t>
            </w:r>
            <w:proofErr w:type="spellEnd"/>
            <w:r>
              <w:rPr>
                <w:rFonts w:ascii="Montserrat Medium" w:hAnsi="Montserrat Medium"/>
                <w:sz w:val="66"/>
                <w:szCs w:val="66"/>
              </w:rPr>
              <w:t xml:space="preserve"> А.В.</w:t>
            </w:r>
          </w:p>
        </w:tc>
      </w:tr>
      <w:tr w:rsidR="00BB0161" w:rsidRPr="00BB0161" w14:paraId="266D9021" w14:textId="77777777" w:rsidTr="0095532A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5DEC9EC8" w14:textId="52D6387B" w:rsidR="00BB0161" w:rsidRPr="00BB0161" w:rsidRDefault="00CE5933" w:rsidP="002B0271">
            <w:pPr>
              <w:rPr>
                <w:rFonts w:ascii="Montserrat Medium" w:hAnsi="Montserrat Medium"/>
                <w:sz w:val="66"/>
                <w:szCs w:val="66"/>
              </w:rPr>
            </w:pPr>
            <w:r>
              <w:rPr>
                <w:rFonts w:ascii="Montserrat Medium" w:hAnsi="Montserrat Medium"/>
                <w:sz w:val="66"/>
                <w:szCs w:val="66"/>
              </w:rPr>
              <w:t>25.08</w:t>
            </w:r>
          </w:p>
        </w:tc>
        <w:tc>
          <w:tcPr>
            <w:tcW w:w="9831" w:type="dxa"/>
          </w:tcPr>
          <w:p w14:paraId="59943978" w14:textId="2D7E83AD" w:rsidR="00BB0161" w:rsidRPr="003C76DC" w:rsidRDefault="00CE5933" w:rsidP="002B02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 Medium" w:hAnsi="Montserrat Medium"/>
                <w:sz w:val="66"/>
                <w:szCs w:val="66"/>
              </w:rPr>
            </w:pPr>
            <w:r>
              <w:rPr>
                <w:rFonts w:ascii="Montserrat Medium" w:hAnsi="Montserrat Medium"/>
                <w:sz w:val="66"/>
                <w:szCs w:val="66"/>
              </w:rPr>
              <w:t xml:space="preserve">Осадчук </w:t>
            </w:r>
            <w:r w:rsidR="0095532A">
              <w:rPr>
                <w:rFonts w:ascii="Montserrat Medium" w:hAnsi="Montserrat Medium"/>
                <w:sz w:val="66"/>
                <w:szCs w:val="66"/>
              </w:rPr>
              <w:t>А.С.</w:t>
            </w:r>
          </w:p>
        </w:tc>
      </w:tr>
      <w:tr w:rsidR="00BB0161" w:rsidRPr="00BB0161" w14:paraId="729C772D" w14:textId="77777777" w:rsidTr="00955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543F0C2B" w14:textId="7E2C1D9B" w:rsidR="00BB0161" w:rsidRPr="00BB0161" w:rsidRDefault="00CE5933" w:rsidP="002B0271">
            <w:pPr>
              <w:rPr>
                <w:rFonts w:ascii="Montserrat Medium" w:hAnsi="Montserrat Medium"/>
                <w:sz w:val="66"/>
                <w:szCs w:val="66"/>
              </w:rPr>
            </w:pPr>
            <w:r>
              <w:rPr>
                <w:rFonts w:ascii="Montserrat Medium" w:hAnsi="Montserrat Medium"/>
                <w:sz w:val="66"/>
                <w:szCs w:val="66"/>
              </w:rPr>
              <w:t>26.08</w:t>
            </w:r>
          </w:p>
        </w:tc>
        <w:tc>
          <w:tcPr>
            <w:tcW w:w="9831" w:type="dxa"/>
          </w:tcPr>
          <w:p w14:paraId="11C2A0B8" w14:textId="618F1BE6" w:rsidR="00BB0161" w:rsidRPr="00BB0161" w:rsidRDefault="00CE5933" w:rsidP="002B02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 Medium" w:hAnsi="Montserrat Medium"/>
                <w:sz w:val="66"/>
                <w:szCs w:val="66"/>
              </w:rPr>
            </w:pPr>
            <w:r>
              <w:rPr>
                <w:rFonts w:ascii="Montserrat Medium" w:hAnsi="Montserrat Medium"/>
                <w:sz w:val="66"/>
                <w:szCs w:val="66"/>
              </w:rPr>
              <w:t>Дорош</w:t>
            </w:r>
            <w:r w:rsidR="0095532A">
              <w:rPr>
                <w:rFonts w:ascii="Montserrat Medium" w:hAnsi="Montserrat Medium"/>
                <w:sz w:val="66"/>
                <w:szCs w:val="66"/>
              </w:rPr>
              <w:t xml:space="preserve"> В.В.</w:t>
            </w:r>
          </w:p>
        </w:tc>
      </w:tr>
      <w:tr w:rsidR="00BB0161" w:rsidRPr="00BB0161" w14:paraId="56D6A8C5" w14:textId="77777777" w:rsidTr="0095532A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7794EC5C" w14:textId="72A90BCC" w:rsidR="00BB0161" w:rsidRPr="00BB0161" w:rsidRDefault="00CE5933" w:rsidP="002B0271">
            <w:pPr>
              <w:rPr>
                <w:rFonts w:ascii="Montserrat Medium" w:hAnsi="Montserrat Medium"/>
                <w:sz w:val="66"/>
                <w:szCs w:val="66"/>
              </w:rPr>
            </w:pPr>
            <w:r>
              <w:rPr>
                <w:rFonts w:ascii="Montserrat Medium" w:hAnsi="Montserrat Medium"/>
                <w:sz w:val="66"/>
                <w:szCs w:val="66"/>
              </w:rPr>
              <w:t>27.08</w:t>
            </w:r>
          </w:p>
        </w:tc>
        <w:tc>
          <w:tcPr>
            <w:tcW w:w="9831" w:type="dxa"/>
          </w:tcPr>
          <w:p w14:paraId="273C7EBC" w14:textId="66746DCD" w:rsidR="00BB0161" w:rsidRPr="00BB0161" w:rsidRDefault="00CE5933" w:rsidP="002B02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 Medium" w:hAnsi="Montserrat Medium"/>
                <w:sz w:val="66"/>
                <w:szCs w:val="66"/>
              </w:rPr>
            </w:pPr>
            <w:proofErr w:type="spellStart"/>
            <w:r>
              <w:rPr>
                <w:rFonts w:ascii="Montserrat Medium" w:hAnsi="Montserrat Medium"/>
                <w:sz w:val="66"/>
                <w:szCs w:val="66"/>
              </w:rPr>
              <w:t>Подопригора</w:t>
            </w:r>
            <w:proofErr w:type="spellEnd"/>
            <w:r>
              <w:rPr>
                <w:rFonts w:ascii="Montserrat Medium" w:hAnsi="Montserrat Medium"/>
                <w:sz w:val="66"/>
                <w:szCs w:val="66"/>
              </w:rPr>
              <w:t xml:space="preserve"> О.В.</w:t>
            </w:r>
          </w:p>
        </w:tc>
      </w:tr>
      <w:tr w:rsidR="00BB0161" w:rsidRPr="00BB0161" w14:paraId="27FFB094" w14:textId="77777777" w:rsidTr="00955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0415696F" w14:textId="0E83ED66" w:rsidR="00BB0161" w:rsidRPr="00BB0161" w:rsidRDefault="00CE5933" w:rsidP="002B0271">
            <w:pPr>
              <w:rPr>
                <w:rFonts w:ascii="Montserrat Medium" w:hAnsi="Montserrat Medium"/>
                <w:sz w:val="66"/>
                <w:szCs w:val="66"/>
              </w:rPr>
            </w:pPr>
            <w:r>
              <w:rPr>
                <w:rFonts w:ascii="Montserrat Medium" w:hAnsi="Montserrat Medium"/>
                <w:sz w:val="66"/>
                <w:szCs w:val="66"/>
              </w:rPr>
              <w:t>28.08</w:t>
            </w:r>
          </w:p>
        </w:tc>
        <w:tc>
          <w:tcPr>
            <w:tcW w:w="9831" w:type="dxa"/>
          </w:tcPr>
          <w:p w14:paraId="447A6EF6" w14:textId="39189C51" w:rsidR="0006520B" w:rsidRPr="001A0E30" w:rsidRDefault="00CE5933" w:rsidP="003C76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 Medium" w:hAnsi="Montserrat Medium"/>
                <w:sz w:val="66"/>
                <w:szCs w:val="66"/>
              </w:rPr>
            </w:pPr>
            <w:r>
              <w:rPr>
                <w:rFonts w:ascii="Montserrat Medium" w:hAnsi="Montserrat Medium"/>
                <w:sz w:val="66"/>
                <w:szCs w:val="66"/>
              </w:rPr>
              <w:t>Шевченко В.С.</w:t>
            </w:r>
          </w:p>
        </w:tc>
      </w:tr>
    </w:tbl>
    <w:p w14:paraId="0D495B6C" w14:textId="11DF109B" w:rsidR="00F132D1" w:rsidRPr="00BB0161" w:rsidRDefault="004273B8">
      <w:pPr>
        <w:rPr>
          <w:rFonts w:ascii="Montserrat Medium" w:hAnsi="Montserrat Medium"/>
        </w:rPr>
      </w:pPr>
      <w:r>
        <w:rPr>
          <w:rFonts w:ascii="Montserrat Medium" w:hAnsi="Montserrat Medium"/>
        </w:rPr>
        <w:t xml:space="preserve"> </w:t>
      </w:r>
    </w:p>
    <w:sectPr w:rsidR="00F132D1" w:rsidRPr="00BB0161" w:rsidSect="00BB0161">
      <w:pgSz w:w="16838" w:h="11906" w:orient="landscape"/>
      <w:pgMar w:top="707" w:right="850" w:bottom="709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ontserrat ExtraBold">
    <w:altName w:val="Calibri"/>
    <w:panose1 w:val="00000000000000000000"/>
    <w:charset w:val="CC"/>
    <w:family w:val="auto"/>
    <w:pitch w:val="variable"/>
    <w:sig w:usb0="A00002FF" w:usb1="4000247B" w:usb2="00000000" w:usb3="00000000" w:csb0="00000197" w:csb1="00000000"/>
  </w:font>
  <w:font w:name="Montserrat Medium">
    <w:altName w:val="Calibri"/>
    <w:panose1 w:val="00000000000000000000"/>
    <w:charset w:val="CC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BAB"/>
    <w:rsid w:val="0006520B"/>
    <w:rsid w:val="000838D3"/>
    <w:rsid w:val="000E776A"/>
    <w:rsid w:val="001658DF"/>
    <w:rsid w:val="00193C92"/>
    <w:rsid w:val="001A0E30"/>
    <w:rsid w:val="001E64EE"/>
    <w:rsid w:val="002B0271"/>
    <w:rsid w:val="003011F2"/>
    <w:rsid w:val="003C76DC"/>
    <w:rsid w:val="004273B8"/>
    <w:rsid w:val="00431425"/>
    <w:rsid w:val="00443BAB"/>
    <w:rsid w:val="005A52D5"/>
    <w:rsid w:val="005D432B"/>
    <w:rsid w:val="006D6AD1"/>
    <w:rsid w:val="007179AF"/>
    <w:rsid w:val="007E3263"/>
    <w:rsid w:val="008E4858"/>
    <w:rsid w:val="0095285D"/>
    <w:rsid w:val="0095532A"/>
    <w:rsid w:val="00983B53"/>
    <w:rsid w:val="009B4DD7"/>
    <w:rsid w:val="009F5C52"/>
    <w:rsid w:val="00A26BC8"/>
    <w:rsid w:val="00B51B55"/>
    <w:rsid w:val="00B86E7D"/>
    <w:rsid w:val="00BB0161"/>
    <w:rsid w:val="00C82EFA"/>
    <w:rsid w:val="00CE5933"/>
    <w:rsid w:val="00D45A33"/>
    <w:rsid w:val="00D66E91"/>
    <w:rsid w:val="00E23721"/>
    <w:rsid w:val="00E907C0"/>
    <w:rsid w:val="00F132D1"/>
    <w:rsid w:val="00F3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39D35"/>
  <w15:chartTrackingRefBased/>
  <w15:docId w15:val="{A4DE721B-ED83-40BF-BAA0-5F4C5296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0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BB01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5532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5532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5Dark-Accent5">
    <w:name w:val="Grid Table 5 Dark Accent 5"/>
    <w:basedOn w:val="TableNormal"/>
    <w:uiPriority w:val="50"/>
    <w:rsid w:val="0095532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PROFESSOR</cp:lastModifiedBy>
  <cp:revision>4</cp:revision>
  <cp:lastPrinted>2025-08-22T05:07:00Z</cp:lastPrinted>
  <dcterms:created xsi:type="dcterms:W3CDTF">2025-08-22T04:53:00Z</dcterms:created>
  <dcterms:modified xsi:type="dcterms:W3CDTF">2025-08-22T05:08:00Z</dcterms:modified>
</cp:coreProperties>
</file>