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92150" w14:textId="77777777" w:rsidR="001257D4" w:rsidRPr="00DD7CAC" w:rsidRDefault="001257D4" w:rsidP="001257D4">
      <w:pPr>
        <w:spacing w:line="254" w:lineRule="auto"/>
        <w:jc w:val="center"/>
        <w:rPr>
          <w:rFonts w:eastAsia="Calibri"/>
          <w:sz w:val="28"/>
          <w:szCs w:val="28"/>
          <w:lang w:val="ru-RU" w:eastAsia="en-US"/>
        </w:rPr>
      </w:pPr>
      <w:r w:rsidRPr="00DD7CAC">
        <w:rPr>
          <w:rFonts w:eastAsia="Calibri"/>
          <w:sz w:val="28"/>
          <w:szCs w:val="28"/>
          <w:lang w:val="ru-RU" w:eastAsia="en-US"/>
        </w:rPr>
        <w:t>ДОВІДКОВИЙ МАТЕРІАЛ</w:t>
      </w:r>
    </w:p>
    <w:p w14:paraId="4DEFC7B0" w14:textId="65181F5F" w:rsidR="001257D4" w:rsidRPr="00B237CC" w:rsidRDefault="001257D4" w:rsidP="001257D4">
      <w:pPr>
        <w:spacing w:line="254" w:lineRule="auto"/>
        <w:jc w:val="center"/>
        <w:rPr>
          <w:rFonts w:eastAsia="Calibri"/>
          <w:sz w:val="28"/>
          <w:szCs w:val="28"/>
          <w:lang w:val="en-US" w:eastAsia="en-US"/>
        </w:rPr>
      </w:pPr>
      <w:r w:rsidRPr="00DD7CAC">
        <w:rPr>
          <w:rFonts w:eastAsia="Calibri"/>
          <w:sz w:val="28"/>
          <w:szCs w:val="28"/>
          <w:lang w:val="ru-RU" w:eastAsia="en-US"/>
        </w:rPr>
        <w:t>ДО ОПЕРАЦІЙНОЇ КАРТКИ №</w:t>
      </w:r>
      <w:r w:rsidR="00B237CC">
        <w:rPr>
          <w:rFonts w:eastAsia="Calibri"/>
          <w:sz w:val="28"/>
          <w:szCs w:val="28"/>
          <w:lang w:val="ru-RU" w:eastAsia="en-US"/>
        </w:rPr>
        <w:t>2</w:t>
      </w:r>
      <w:r w:rsidR="002A10D5" w:rsidRPr="00DD7CAC">
        <w:rPr>
          <w:rFonts w:eastAsia="Calibri"/>
          <w:sz w:val="28"/>
          <w:szCs w:val="28"/>
          <w:lang w:val="ru-RU" w:eastAsia="en-US"/>
        </w:rPr>
        <w:t>/</w:t>
      </w:r>
      <w:r w:rsidR="00B237CC">
        <w:rPr>
          <w:rFonts w:eastAsia="Calibri"/>
          <w:sz w:val="28"/>
          <w:szCs w:val="28"/>
          <w:lang w:val="ru-RU" w:eastAsia="en-US"/>
        </w:rPr>
        <w:t>2</w:t>
      </w:r>
      <w:r w:rsidR="00B237CC">
        <w:rPr>
          <w:rFonts w:eastAsia="Calibri"/>
          <w:sz w:val="28"/>
          <w:szCs w:val="28"/>
          <w:lang w:val="en-US" w:eastAsia="en-US"/>
        </w:rPr>
        <w:t>/1</w:t>
      </w:r>
    </w:p>
    <w:p w14:paraId="02CC8BAD" w14:textId="77777777" w:rsidR="001257D4" w:rsidRPr="00DD7CAC" w:rsidRDefault="001257D4" w:rsidP="001257D4">
      <w:pPr>
        <w:spacing w:line="259" w:lineRule="auto"/>
        <w:jc w:val="center"/>
        <w:rPr>
          <w:rFonts w:eastAsia="Calibri"/>
          <w:sz w:val="28"/>
          <w:szCs w:val="28"/>
          <w:u w:val="single"/>
          <w:lang w:eastAsia="en-US"/>
        </w:rPr>
      </w:pPr>
      <w:r w:rsidRPr="00DD7CAC">
        <w:rPr>
          <w:rFonts w:eastAsia="Calibri"/>
          <w:sz w:val="28"/>
          <w:szCs w:val="28"/>
          <w:u w:val="single"/>
          <w:lang w:eastAsia="en-US"/>
        </w:rPr>
        <w:t>для проведення заняття з психологічної</w:t>
      </w:r>
      <w:r w:rsidRPr="00DD7CAC">
        <w:rPr>
          <w:rFonts w:eastAsia="Calibri"/>
          <w:color w:val="FF0000"/>
          <w:sz w:val="28"/>
          <w:szCs w:val="28"/>
          <w:u w:val="single"/>
          <w:lang w:eastAsia="en-US"/>
        </w:rPr>
        <w:t xml:space="preserve"> </w:t>
      </w:r>
      <w:r w:rsidRPr="00DD7CAC">
        <w:rPr>
          <w:rFonts w:eastAsia="Calibri"/>
          <w:sz w:val="28"/>
          <w:szCs w:val="28"/>
          <w:u w:val="single"/>
          <w:lang w:eastAsia="en-US"/>
        </w:rPr>
        <w:t>підготовки</w:t>
      </w:r>
      <w:r w:rsidRPr="00DD7CAC">
        <w:rPr>
          <w:rFonts w:eastAsia="Calibri"/>
          <w:sz w:val="28"/>
          <w:szCs w:val="28"/>
          <w:u w:val="single"/>
          <w:lang w:val="ru-RU" w:eastAsia="en-US"/>
        </w:rPr>
        <w:t xml:space="preserve"> </w:t>
      </w:r>
      <w:r w:rsidRPr="00DD7CAC">
        <w:rPr>
          <w:rFonts w:eastAsia="Calibri"/>
          <w:sz w:val="28"/>
          <w:szCs w:val="28"/>
          <w:u w:val="single"/>
          <w:lang w:eastAsia="en-US"/>
        </w:rPr>
        <w:t>(БЗВП)</w:t>
      </w:r>
    </w:p>
    <w:p w14:paraId="7C170C10" w14:textId="77777777" w:rsidR="001257D4" w:rsidRPr="00DD7CAC" w:rsidRDefault="001257D4" w:rsidP="001257D4">
      <w:pPr>
        <w:spacing w:line="259" w:lineRule="auto"/>
        <w:jc w:val="both"/>
        <w:rPr>
          <w:rFonts w:eastAsia="Calibri"/>
          <w:sz w:val="28"/>
          <w:szCs w:val="28"/>
          <w:u w:val="single"/>
          <w:lang w:eastAsia="en-US"/>
        </w:rPr>
      </w:pPr>
    </w:p>
    <w:p w14:paraId="1B36C611" w14:textId="77777777" w:rsidR="001257D4" w:rsidRPr="00DD7CAC" w:rsidRDefault="001257D4" w:rsidP="00C27192">
      <w:pPr>
        <w:spacing w:line="259" w:lineRule="auto"/>
        <w:ind w:firstLine="709"/>
        <w:jc w:val="both"/>
        <w:rPr>
          <w:b/>
          <w:sz w:val="28"/>
          <w:szCs w:val="28"/>
        </w:rPr>
      </w:pPr>
      <w:r w:rsidRPr="00DD7CAC">
        <w:rPr>
          <w:b/>
          <w:sz w:val="28"/>
          <w:szCs w:val="28"/>
        </w:rPr>
        <w:t>Матеріально-технічна база.</w:t>
      </w:r>
    </w:p>
    <w:p w14:paraId="1F593526" w14:textId="77777777" w:rsidR="001257D4" w:rsidRPr="00DD7CAC" w:rsidRDefault="001257D4" w:rsidP="00C27192">
      <w:pPr>
        <w:pStyle w:val="a3"/>
        <w:widowControl w:val="0"/>
        <w:numPr>
          <w:ilvl w:val="1"/>
          <w:numId w:val="4"/>
        </w:numPr>
        <w:autoSpaceDE w:val="0"/>
        <w:autoSpaceDN w:val="0"/>
        <w:adjustRightInd w:val="0"/>
        <w:spacing w:line="230" w:lineRule="auto"/>
        <w:ind w:left="0" w:firstLine="709"/>
        <w:rPr>
          <w:rFonts w:eastAsia="Calibri"/>
          <w:sz w:val="28"/>
          <w:szCs w:val="28"/>
        </w:rPr>
      </w:pPr>
      <w:bookmarkStart w:id="0" w:name="_Hlk168992664"/>
      <w:r w:rsidRPr="00DD7CAC">
        <w:rPr>
          <w:rFonts w:eastAsia="Arial Unicode MS"/>
          <w:sz w:val="28"/>
          <w:szCs w:val="28"/>
        </w:rPr>
        <w:t xml:space="preserve">Зброя, спорядження </w:t>
      </w:r>
      <w:bookmarkStart w:id="1" w:name="_Hlk168992588"/>
      <w:r w:rsidRPr="00DD7CAC">
        <w:rPr>
          <w:rFonts w:eastAsia="Arial Unicode MS"/>
          <w:sz w:val="28"/>
          <w:szCs w:val="28"/>
        </w:rPr>
        <w:t>(на кожного військовослужбовця);</w:t>
      </w:r>
      <w:bookmarkEnd w:id="1"/>
    </w:p>
    <w:p w14:paraId="3C58A468" w14:textId="56E6A464" w:rsidR="001257D4" w:rsidRPr="00DD7CAC" w:rsidRDefault="002A10D5" w:rsidP="00C27192">
      <w:pPr>
        <w:pStyle w:val="a3"/>
        <w:numPr>
          <w:ilvl w:val="1"/>
          <w:numId w:val="4"/>
        </w:numPr>
        <w:ind w:left="0" w:firstLine="709"/>
        <w:jc w:val="both"/>
        <w:rPr>
          <w:bCs/>
          <w:sz w:val="28"/>
          <w:szCs w:val="28"/>
        </w:rPr>
      </w:pPr>
      <w:r w:rsidRPr="00DD7CAC">
        <w:rPr>
          <w:bCs/>
          <w:sz w:val="28"/>
          <w:szCs w:val="28"/>
        </w:rPr>
        <w:t xml:space="preserve">Звуковідтворювальна </w:t>
      </w:r>
      <w:r w:rsidR="001257D4" w:rsidRPr="00DD7CAC">
        <w:rPr>
          <w:bCs/>
          <w:sz w:val="28"/>
          <w:szCs w:val="28"/>
        </w:rPr>
        <w:t>апаратура яка ретранслює звуки пострілів, крики поранених та хибні команди;</w:t>
      </w:r>
    </w:p>
    <w:p w14:paraId="2FA80D10" w14:textId="7726E25F" w:rsidR="001257D4" w:rsidRPr="00DD7CAC" w:rsidRDefault="002A10D5" w:rsidP="00C27192">
      <w:pPr>
        <w:pStyle w:val="a3"/>
        <w:numPr>
          <w:ilvl w:val="1"/>
          <w:numId w:val="4"/>
        </w:numPr>
        <w:ind w:left="0" w:firstLine="709"/>
        <w:jc w:val="both"/>
        <w:rPr>
          <w:bCs/>
          <w:sz w:val="28"/>
          <w:szCs w:val="28"/>
        </w:rPr>
      </w:pPr>
      <w:r w:rsidRPr="00DD7CAC">
        <w:rPr>
          <w:bCs/>
          <w:sz w:val="28"/>
          <w:szCs w:val="28"/>
        </w:rPr>
        <w:t xml:space="preserve">Вибухові </w:t>
      </w:r>
      <w:r w:rsidR="001257D4" w:rsidRPr="00DD7CAC">
        <w:rPr>
          <w:bCs/>
          <w:sz w:val="28"/>
          <w:szCs w:val="28"/>
        </w:rPr>
        <w:t>пакети;</w:t>
      </w:r>
    </w:p>
    <w:p w14:paraId="5D09EC23" w14:textId="6E5E5827" w:rsidR="001257D4" w:rsidRPr="00DD7CAC" w:rsidRDefault="002A10D5" w:rsidP="00C27192">
      <w:pPr>
        <w:pStyle w:val="a3"/>
        <w:numPr>
          <w:ilvl w:val="1"/>
          <w:numId w:val="4"/>
        </w:numPr>
        <w:ind w:left="0" w:firstLine="709"/>
        <w:jc w:val="both"/>
        <w:rPr>
          <w:bCs/>
          <w:sz w:val="28"/>
          <w:szCs w:val="28"/>
        </w:rPr>
      </w:pPr>
      <w:r w:rsidRPr="00DD7CAC">
        <w:rPr>
          <w:bCs/>
          <w:sz w:val="28"/>
          <w:szCs w:val="28"/>
        </w:rPr>
        <w:t xml:space="preserve">Ручні </w:t>
      </w:r>
      <w:r w:rsidR="001257D4" w:rsidRPr="00DD7CAC">
        <w:rPr>
          <w:bCs/>
          <w:sz w:val="28"/>
          <w:szCs w:val="28"/>
        </w:rPr>
        <w:t>димові гранати;</w:t>
      </w:r>
    </w:p>
    <w:p w14:paraId="60B4E5F0" w14:textId="54B3D2E4" w:rsidR="001257D4" w:rsidRPr="00DD7CAC" w:rsidRDefault="002A10D5" w:rsidP="00C27192">
      <w:pPr>
        <w:pStyle w:val="a3"/>
        <w:numPr>
          <w:ilvl w:val="1"/>
          <w:numId w:val="4"/>
        </w:numPr>
        <w:ind w:left="0" w:firstLine="709"/>
        <w:jc w:val="both"/>
        <w:rPr>
          <w:bCs/>
          <w:sz w:val="28"/>
          <w:szCs w:val="28"/>
        </w:rPr>
      </w:pPr>
      <w:r w:rsidRPr="00DD7CAC">
        <w:rPr>
          <w:bCs/>
          <w:sz w:val="28"/>
          <w:szCs w:val="28"/>
        </w:rPr>
        <w:t xml:space="preserve">Димові </w:t>
      </w:r>
      <w:r w:rsidR="001257D4" w:rsidRPr="00DD7CAC">
        <w:rPr>
          <w:bCs/>
          <w:sz w:val="28"/>
          <w:szCs w:val="28"/>
        </w:rPr>
        <w:t>шашки;</w:t>
      </w:r>
    </w:p>
    <w:p w14:paraId="16E5FF42" w14:textId="1966608B" w:rsidR="001257D4" w:rsidRPr="00DD7CAC" w:rsidRDefault="002A10D5" w:rsidP="00C27192">
      <w:pPr>
        <w:pStyle w:val="a3"/>
        <w:numPr>
          <w:ilvl w:val="1"/>
          <w:numId w:val="4"/>
        </w:numPr>
        <w:ind w:left="0" w:firstLine="709"/>
        <w:jc w:val="both"/>
        <w:rPr>
          <w:bCs/>
          <w:sz w:val="28"/>
          <w:szCs w:val="28"/>
        </w:rPr>
      </w:pPr>
      <w:r w:rsidRPr="00DD7CAC">
        <w:rPr>
          <w:bCs/>
          <w:sz w:val="28"/>
          <w:szCs w:val="28"/>
        </w:rPr>
        <w:t>Напалм</w:t>
      </w:r>
      <w:r w:rsidR="001257D4" w:rsidRPr="00DD7CAC">
        <w:rPr>
          <w:bCs/>
          <w:sz w:val="28"/>
          <w:szCs w:val="28"/>
        </w:rPr>
        <w:t>;</w:t>
      </w:r>
    </w:p>
    <w:p w14:paraId="107E3D01" w14:textId="18241C31" w:rsidR="001257D4" w:rsidRPr="00DD7CAC" w:rsidRDefault="002A10D5" w:rsidP="00C27192">
      <w:pPr>
        <w:pStyle w:val="a3"/>
        <w:numPr>
          <w:ilvl w:val="1"/>
          <w:numId w:val="4"/>
        </w:numPr>
        <w:ind w:left="0" w:firstLine="709"/>
        <w:jc w:val="both"/>
        <w:rPr>
          <w:bCs/>
          <w:sz w:val="28"/>
          <w:szCs w:val="28"/>
        </w:rPr>
      </w:pPr>
      <w:r w:rsidRPr="00DD7CAC">
        <w:rPr>
          <w:bCs/>
          <w:sz w:val="28"/>
          <w:szCs w:val="28"/>
        </w:rPr>
        <w:t xml:space="preserve">Автомобільні </w:t>
      </w:r>
      <w:r w:rsidR="001257D4" w:rsidRPr="00DD7CAC">
        <w:rPr>
          <w:bCs/>
          <w:sz w:val="28"/>
          <w:szCs w:val="28"/>
        </w:rPr>
        <w:t>шини;</w:t>
      </w:r>
    </w:p>
    <w:p w14:paraId="55F7016A" w14:textId="6B8BD606" w:rsidR="001257D4" w:rsidRPr="00DD7CAC" w:rsidRDefault="002A10D5" w:rsidP="00C27192">
      <w:pPr>
        <w:pStyle w:val="a3"/>
        <w:numPr>
          <w:ilvl w:val="1"/>
          <w:numId w:val="4"/>
        </w:numPr>
        <w:ind w:left="0" w:firstLine="709"/>
        <w:jc w:val="both"/>
        <w:rPr>
          <w:bCs/>
          <w:sz w:val="28"/>
          <w:szCs w:val="28"/>
        </w:rPr>
      </w:pPr>
      <w:r w:rsidRPr="00DD7CAC">
        <w:rPr>
          <w:bCs/>
          <w:sz w:val="28"/>
          <w:szCs w:val="28"/>
        </w:rPr>
        <w:t>Кров</w:t>
      </w:r>
      <w:r w:rsidR="001257D4" w:rsidRPr="00DD7CAC">
        <w:rPr>
          <w:bCs/>
          <w:sz w:val="28"/>
          <w:szCs w:val="28"/>
        </w:rPr>
        <w:t>, киші, макети трупів противника;</w:t>
      </w:r>
    </w:p>
    <w:p w14:paraId="7FFE263B" w14:textId="54D34F6B" w:rsidR="001257D4" w:rsidRPr="00DD7CAC" w:rsidRDefault="002A10D5" w:rsidP="00C27192">
      <w:pPr>
        <w:pStyle w:val="a3"/>
        <w:numPr>
          <w:ilvl w:val="1"/>
          <w:numId w:val="4"/>
        </w:numPr>
        <w:ind w:left="0" w:firstLine="709"/>
        <w:jc w:val="both"/>
        <w:rPr>
          <w:bCs/>
          <w:sz w:val="28"/>
          <w:szCs w:val="28"/>
        </w:rPr>
      </w:pPr>
      <w:r w:rsidRPr="00DD7CAC">
        <w:rPr>
          <w:bCs/>
          <w:sz w:val="28"/>
          <w:szCs w:val="28"/>
        </w:rPr>
        <w:t xml:space="preserve">Холості </w:t>
      </w:r>
      <w:r w:rsidR="001257D4" w:rsidRPr="00DD7CAC">
        <w:rPr>
          <w:bCs/>
          <w:sz w:val="28"/>
          <w:szCs w:val="28"/>
        </w:rPr>
        <w:t>набої;</w:t>
      </w:r>
    </w:p>
    <w:p w14:paraId="540DA6C2" w14:textId="4A1DBC69" w:rsidR="001257D4" w:rsidRPr="00DD7CAC" w:rsidRDefault="002A10D5" w:rsidP="00C27192">
      <w:pPr>
        <w:pStyle w:val="a3"/>
        <w:numPr>
          <w:ilvl w:val="1"/>
          <w:numId w:val="4"/>
        </w:numPr>
        <w:ind w:left="0" w:firstLine="709"/>
        <w:jc w:val="both"/>
        <w:rPr>
          <w:bCs/>
          <w:sz w:val="28"/>
          <w:szCs w:val="28"/>
        </w:rPr>
      </w:pPr>
      <w:r w:rsidRPr="00DD7CAC">
        <w:rPr>
          <w:bCs/>
          <w:sz w:val="28"/>
          <w:szCs w:val="28"/>
        </w:rPr>
        <w:t xml:space="preserve">Імітація </w:t>
      </w:r>
      <w:r w:rsidR="001257D4" w:rsidRPr="00DD7CAC">
        <w:rPr>
          <w:bCs/>
          <w:sz w:val="28"/>
          <w:szCs w:val="28"/>
        </w:rPr>
        <w:t xml:space="preserve">мін – ІМ-82, ІМ-120, </w:t>
      </w:r>
      <w:r w:rsidR="001257D4" w:rsidRPr="00DD7CAC">
        <w:rPr>
          <w:bCs/>
          <w:sz w:val="28"/>
          <w:szCs w:val="28"/>
          <w:lang w:val="en-US"/>
        </w:rPr>
        <w:t>CASTAGNOLA</w:t>
      </w:r>
      <w:r w:rsidR="001257D4" w:rsidRPr="00DD7CAC">
        <w:rPr>
          <w:bCs/>
          <w:sz w:val="28"/>
          <w:szCs w:val="28"/>
        </w:rPr>
        <w:t>;</w:t>
      </w:r>
    </w:p>
    <w:p w14:paraId="2AC34E19" w14:textId="77777777" w:rsidR="001257D4" w:rsidRPr="00DD7CAC" w:rsidRDefault="001257D4" w:rsidP="00C27192">
      <w:pPr>
        <w:pStyle w:val="a3"/>
        <w:numPr>
          <w:ilvl w:val="1"/>
          <w:numId w:val="4"/>
        </w:numPr>
        <w:ind w:left="0" w:firstLine="709"/>
        <w:jc w:val="both"/>
        <w:rPr>
          <w:bCs/>
          <w:sz w:val="28"/>
          <w:szCs w:val="28"/>
        </w:rPr>
      </w:pPr>
      <w:r w:rsidRPr="00DD7CAC">
        <w:rPr>
          <w:bCs/>
          <w:sz w:val="28"/>
          <w:szCs w:val="28"/>
        </w:rPr>
        <w:t>Дрони та скиди до них, ПІРО гранати.</w:t>
      </w:r>
    </w:p>
    <w:bookmarkEnd w:id="0"/>
    <w:p w14:paraId="2197E4F5" w14:textId="77777777" w:rsidR="001257D4" w:rsidRPr="00DD7CAC" w:rsidRDefault="001257D4" w:rsidP="001257D4">
      <w:pPr>
        <w:spacing w:line="259" w:lineRule="auto"/>
        <w:jc w:val="both"/>
        <w:rPr>
          <w:rFonts w:eastAsia="Calibri"/>
          <w:sz w:val="28"/>
          <w:szCs w:val="28"/>
          <w:u w:val="single"/>
          <w:lang w:eastAsia="en-US"/>
        </w:rPr>
      </w:pPr>
    </w:p>
    <w:p w14:paraId="5B37569B" w14:textId="77777777" w:rsidR="001257D4" w:rsidRPr="00DD7CAC" w:rsidRDefault="001257D4" w:rsidP="00C27192">
      <w:pPr>
        <w:spacing w:line="259" w:lineRule="auto"/>
        <w:ind w:firstLine="709"/>
        <w:jc w:val="both"/>
        <w:rPr>
          <w:rFonts w:eastAsia="Calibri"/>
          <w:b/>
          <w:sz w:val="28"/>
          <w:szCs w:val="28"/>
          <w:lang w:eastAsia="en-US"/>
        </w:rPr>
      </w:pPr>
      <w:r w:rsidRPr="00DD7CAC">
        <w:rPr>
          <w:rFonts w:eastAsia="Calibri"/>
          <w:b/>
          <w:sz w:val="28"/>
          <w:szCs w:val="28"/>
          <w:lang w:eastAsia="en-US"/>
        </w:rPr>
        <w:t>Порядок проведення:</w:t>
      </w:r>
    </w:p>
    <w:p w14:paraId="76AB9B3D" w14:textId="28E81F2E" w:rsidR="001257D4" w:rsidRPr="00C27192" w:rsidRDefault="001257D4" w:rsidP="00C27192">
      <w:pPr>
        <w:pStyle w:val="a3"/>
        <w:numPr>
          <w:ilvl w:val="0"/>
          <w:numId w:val="5"/>
        </w:numPr>
        <w:ind w:left="0" w:firstLine="709"/>
        <w:jc w:val="both"/>
        <w:rPr>
          <w:sz w:val="28"/>
          <w:szCs w:val="28"/>
        </w:rPr>
      </w:pPr>
      <w:r w:rsidRPr="00C27192">
        <w:rPr>
          <w:color w:val="000000"/>
          <w:sz w:val="28"/>
          <w:szCs w:val="28"/>
          <w:lang w:eastAsia="uk-UA"/>
        </w:rPr>
        <w:t>Шикую підрозділ в дві (чотири) шеренги, перевіряю наявність особового складу, зброю на розрядженість та екіпірування, засоби матеріально-технічного забезпечення</w:t>
      </w:r>
      <w:r w:rsidRPr="00C27192">
        <w:rPr>
          <w:sz w:val="28"/>
          <w:szCs w:val="28"/>
        </w:rPr>
        <w:t>.</w:t>
      </w:r>
    </w:p>
    <w:p w14:paraId="306F6D5F" w14:textId="6C00E9F2" w:rsidR="001257D4" w:rsidRPr="00C27192" w:rsidRDefault="001257D4" w:rsidP="00C27192">
      <w:pPr>
        <w:pStyle w:val="a3"/>
        <w:numPr>
          <w:ilvl w:val="0"/>
          <w:numId w:val="5"/>
        </w:numPr>
        <w:ind w:left="0" w:firstLine="709"/>
        <w:jc w:val="both"/>
        <w:rPr>
          <w:sz w:val="28"/>
          <w:szCs w:val="28"/>
        </w:rPr>
      </w:pPr>
      <w:r w:rsidRPr="00C27192">
        <w:rPr>
          <w:sz w:val="28"/>
          <w:szCs w:val="28"/>
        </w:rPr>
        <w:t>Доводжу, які є перешкоди на навчально-тренувальному комплексі та порядок їх подолання.</w:t>
      </w:r>
    </w:p>
    <w:p w14:paraId="3DC392E1" w14:textId="4AAC26B9" w:rsidR="001257D4" w:rsidRPr="00C27192" w:rsidRDefault="001257D4" w:rsidP="00C27192">
      <w:pPr>
        <w:pStyle w:val="a3"/>
        <w:numPr>
          <w:ilvl w:val="0"/>
          <w:numId w:val="5"/>
        </w:numPr>
        <w:ind w:left="0" w:firstLine="709"/>
        <w:jc w:val="both"/>
        <w:rPr>
          <w:sz w:val="28"/>
          <w:szCs w:val="28"/>
        </w:rPr>
      </w:pPr>
      <w:r w:rsidRPr="00C27192">
        <w:rPr>
          <w:sz w:val="28"/>
          <w:szCs w:val="28"/>
        </w:rPr>
        <w:t>Дов</w:t>
      </w:r>
      <w:r w:rsidR="00B60B99">
        <w:rPr>
          <w:sz w:val="28"/>
          <w:szCs w:val="28"/>
        </w:rPr>
        <w:t>о</w:t>
      </w:r>
      <w:r w:rsidRPr="00C27192">
        <w:rPr>
          <w:sz w:val="28"/>
          <w:szCs w:val="28"/>
        </w:rPr>
        <w:t>д</w:t>
      </w:r>
      <w:r w:rsidR="00B60B99">
        <w:rPr>
          <w:sz w:val="28"/>
          <w:szCs w:val="28"/>
        </w:rPr>
        <w:t>жу</w:t>
      </w:r>
      <w:r w:rsidRPr="00C27192">
        <w:rPr>
          <w:sz w:val="28"/>
          <w:szCs w:val="28"/>
        </w:rPr>
        <w:t xml:space="preserve"> заход</w:t>
      </w:r>
      <w:r w:rsidR="00B60B99">
        <w:rPr>
          <w:sz w:val="28"/>
          <w:szCs w:val="28"/>
        </w:rPr>
        <w:t>и безпеки</w:t>
      </w:r>
      <w:r w:rsidRPr="00C27192">
        <w:rPr>
          <w:sz w:val="28"/>
          <w:szCs w:val="28"/>
        </w:rPr>
        <w:t xml:space="preserve"> під час практичного </w:t>
      </w:r>
      <w:r w:rsidR="00B60B99">
        <w:rPr>
          <w:sz w:val="28"/>
          <w:szCs w:val="28"/>
        </w:rPr>
        <w:t>проходження навчально-тренувального комплексу</w:t>
      </w:r>
      <w:r w:rsidRPr="00C27192">
        <w:rPr>
          <w:sz w:val="28"/>
          <w:szCs w:val="28"/>
        </w:rPr>
        <w:t>;</w:t>
      </w:r>
    </w:p>
    <w:p w14:paraId="12E69284" w14:textId="5CC77D55" w:rsidR="001257D4" w:rsidRPr="00C27192" w:rsidRDefault="001257D4" w:rsidP="00C27192">
      <w:pPr>
        <w:pStyle w:val="a3"/>
        <w:numPr>
          <w:ilvl w:val="0"/>
          <w:numId w:val="5"/>
        </w:numPr>
        <w:ind w:left="0" w:firstLine="709"/>
        <w:jc w:val="both"/>
        <w:rPr>
          <w:sz w:val="28"/>
          <w:szCs w:val="28"/>
        </w:rPr>
      </w:pPr>
      <w:r w:rsidRPr="00C27192">
        <w:rPr>
          <w:sz w:val="28"/>
          <w:szCs w:val="28"/>
        </w:rPr>
        <w:t>Дов</w:t>
      </w:r>
      <w:r w:rsidR="00B60B99">
        <w:rPr>
          <w:sz w:val="28"/>
          <w:szCs w:val="28"/>
        </w:rPr>
        <w:t>оджу</w:t>
      </w:r>
      <w:r w:rsidRPr="00C27192">
        <w:rPr>
          <w:sz w:val="28"/>
          <w:szCs w:val="28"/>
        </w:rPr>
        <w:t>, які засоби імітації бойових дій будуть застосовані протягом заняття;</w:t>
      </w:r>
    </w:p>
    <w:p w14:paraId="328F7E16" w14:textId="67B5154C" w:rsidR="001257D4" w:rsidRPr="00C27192" w:rsidRDefault="001257D4" w:rsidP="00C27192">
      <w:pPr>
        <w:pStyle w:val="a3"/>
        <w:numPr>
          <w:ilvl w:val="0"/>
          <w:numId w:val="5"/>
        </w:numPr>
        <w:ind w:left="0" w:firstLine="709"/>
        <w:jc w:val="both"/>
        <w:rPr>
          <w:sz w:val="28"/>
          <w:szCs w:val="28"/>
        </w:rPr>
      </w:pPr>
      <w:r w:rsidRPr="00C27192">
        <w:rPr>
          <w:sz w:val="28"/>
          <w:szCs w:val="28"/>
        </w:rPr>
        <w:t>Під</w:t>
      </w:r>
      <w:r w:rsidR="00B60B99">
        <w:rPr>
          <w:sz w:val="28"/>
          <w:szCs w:val="28"/>
        </w:rPr>
        <w:t>биваю</w:t>
      </w:r>
      <w:r w:rsidRPr="00C27192">
        <w:rPr>
          <w:sz w:val="28"/>
          <w:szCs w:val="28"/>
        </w:rPr>
        <w:t xml:space="preserve"> підсумк</w:t>
      </w:r>
      <w:r w:rsidR="00B60B99">
        <w:rPr>
          <w:sz w:val="28"/>
          <w:szCs w:val="28"/>
        </w:rPr>
        <w:t>и</w:t>
      </w:r>
      <w:r w:rsidRPr="00C27192">
        <w:rPr>
          <w:sz w:val="28"/>
          <w:szCs w:val="28"/>
        </w:rPr>
        <w:t xml:space="preserve"> і </w:t>
      </w:r>
      <w:r w:rsidR="00B60B99">
        <w:rPr>
          <w:sz w:val="28"/>
          <w:szCs w:val="28"/>
        </w:rPr>
        <w:t xml:space="preserve">віддаю наказ на </w:t>
      </w:r>
      <w:r w:rsidRPr="00C27192">
        <w:rPr>
          <w:sz w:val="28"/>
          <w:szCs w:val="28"/>
        </w:rPr>
        <w:t>перехід на наступну навчальну точку.</w:t>
      </w:r>
    </w:p>
    <w:p w14:paraId="45E4EB4F" w14:textId="77777777" w:rsidR="001257D4" w:rsidRPr="00DD7CAC" w:rsidRDefault="001257D4" w:rsidP="001257D4">
      <w:pPr>
        <w:spacing w:line="259" w:lineRule="auto"/>
        <w:jc w:val="both"/>
        <w:rPr>
          <w:rFonts w:eastAsia="Calibri"/>
          <w:b/>
          <w:sz w:val="28"/>
          <w:szCs w:val="28"/>
          <w:lang w:eastAsia="en-US"/>
        </w:rPr>
      </w:pPr>
    </w:p>
    <w:p w14:paraId="7A23FCF4" w14:textId="77777777" w:rsidR="001257D4" w:rsidRPr="00DD7CAC" w:rsidRDefault="001257D4" w:rsidP="001257D4">
      <w:pPr>
        <w:spacing w:line="259" w:lineRule="auto"/>
        <w:jc w:val="both"/>
        <w:rPr>
          <w:rFonts w:eastAsia="Calibri"/>
          <w:sz w:val="28"/>
          <w:szCs w:val="28"/>
          <w:u w:val="single"/>
          <w:lang w:eastAsia="en-US"/>
        </w:rPr>
      </w:pPr>
    </w:p>
    <w:p w14:paraId="51AC12E0" w14:textId="77777777" w:rsidR="001257D4" w:rsidRPr="00DD7CAC" w:rsidRDefault="001257D4" w:rsidP="001257D4">
      <w:pPr>
        <w:spacing w:line="259" w:lineRule="auto"/>
        <w:jc w:val="both"/>
        <w:rPr>
          <w:rFonts w:eastAsia="Calibri"/>
          <w:sz w:val="28"/>
          <w:szCs w:val="28"/>
          <w:u w:val="single"/>
          <w:lang w:eastAsia="en-US"/>
        </w:rPr>
      </w:pPr>
    </w:p>
    <w:p w14:paraId="515D0D7D" w14:textId="77777777" w:rsidR="001257D4" w:rsidRPr="00DD7CAC" w:rsidRDefault="001257D4" w:rsidP="001257D4">
      <w:pPr>
        <w:spacing w:line="259" w:lineRule="auto"/>
        <w:jc w:val="both"/>
        <w:rPr>
          <w:rFonts w:eastAsia="Calibri"/>
          <w:sz w:val="28"/>
          <w:szCs w:val="28"/>
          <w:u w:val="single"/>
          <w:lang w:eastAsia="en-US"/>
        </w:rPr>
      </w:pPr>
    </w:p>
    <w:p w14:paraId="79DB66BF" w14:textId="77777777" w:rsidR="001257D4" w:rsidRPr="00DD7CAC" w:rsidRDefault="001257D4" w:rsidP="001257D4">
      <w:pPr>
        <w:spacing w:line="259" w:lineRule="auto"/>
        <w:jc w:val="both"/>
        <w:rPr>
          <w:rFonts w:eastAsia="Calibri"/>
          <w:sz w:val="28"/>
          <w:szCs w:val="28"/>
          <w:u w:val="single"/>
          <w:lang w:eastAsia="en-US"/>
        </w:rPr>
      </w:pPr>
    </w:p>
    <w:p w14:paraId="7101B4A1" w14:textId="77777777" w:rsidR="001257D4" w:rsidRPr="00DD7CAC" w:rsidRDefault="001257D4" w:rsidP="001257D4">
      <w:pPr>
        <w:spacing w:line="259" w:lineRule="auto"/>
        <w:jc w:val="both"/>
        <w:rPr>
          <w:rFonts w:eastAsia="Calibri"/>
          <w:sz w:val="28"/>
          <w:szCs w:val="28"/>
          <w:u w:val="single"/>
          <w:lang w:eastAsia="en-US"/>
        </w:rPr>
      </w:pPr>
    </w:p>
    <w:p w14:paraId="697B7F72" w14:textId="77777777" w:rsidR="001257D4" w:rsidRPr="00DD7CAC" w:rsidRDefault="001257D4" w:rsidP="001257D4">
      <w:pPr>
        <w:spacing w:line="259" w:lineRule="auto"/>
        <w:jc w:val="both"/>
        <w:rPr>
          <w:rFonts w:eastAsia="Calibri"/>
          <w:sz w:val="28"/>
          <w:szCs w:val="28"/>
          <w:u w:val="single"/>
          <w:lang w:eastAsia="en-US"/>
        </w:rPr>
      </w:pPr>
    </w:p>
    <w:p w14:paraId="41D5151A" w14:textId="77777777" w:rsidR="001257D4" w:rsidRPr="00DD7CAC" w:rsidRDefault="001257D4" w:rsidP="001257D4">
      <w:pPr>
        <w:spacing w:line="259" w:lineRule="auto"/>
        <w:jc w:val="both"/>
        <w:rPr>
          <w:rFonts w:eastAsia="Calibri"/>
          <w:sz w:val="28"/>
          <w:szCs w:val="28"/>
          <w:u w:val="single"/>
          <w:lang w:eastAsia="en-US"/>
        </w:rPr>
      </w:pPr>
    </w:p>
    <w:p w14:paraId="2697545F" w14:textId="77777777" w:rsidR="001257D4" w:rsidRPr="00DD7CAC" w:rsidRDefault="001257D4" w:rsidP="001257D4">
      <w:pPr>
        <w:spacing w:line="259" w:lineRule="auto"/>
        <w:jc w:val="both"/>
        <w:rPr>
          <w:rFonts w:eastAsia="Calibri"/>
          <w:sz w:val="28"/>
          <w:szCs w:val="28"/>
          <w:u w:val="single"/>
          <w:lang w:eastAsia="en-US"/>
        </w:rPr>
      </w:pPr>
    </w:p>
    <w:p w14:paraId="168C96C2" w14:textId="77777777" w:rsidR="001257D4" w:rsidRPr="00DD7CAC" w:rsidRDefault="001257D4" w:rsidP="001257D4">
      <w:pPr>
        <w:spacing w:line="259" w:lineRule="auto"/>
        <w:jc w:val="both"/>
        <w:rPr>
          <w:rFonts w:eastAsia="Calibri"/>
          <w:sz w:val="28"/>
          <w:szCs w:val="28"/>
          <w:u w:val="single"/>
          <w:lang w:eastAsia="en-US"/>
        </w:rPr>
      </w:pPr>
    </w:p>
    <w:p w14:paraId="2A804694" w14:textId="77777777" w:rsidR="001257D4" w:rsidRPr="00DD7CAC" w:rsidRDefault="001257D4" w:rsidP="001257D4">
      <w:pPr>
        <w:spacing w:line="259" w:lineRule="auto"/>
        <w:jc w:val="both"/>
        <w:rPr>
          <w:rFonts w:eastAsia="Calibri"/>
          <w:sz w:val="28"/>
          <w:szCs w:val="28"/>
          <w:u w:val="single"/>
          <w:lang w:eastAsia="en-US"/>
        </w:rPr>
      </w:pPr>
    </w:p>
    <w:p w14:paraId="162054CA" w14:textId="77777777" w:rsidR="001257D4" w:rsidRPr="00DD7CAC" w:rsidRDefault="001257D4" w:rsidP="001257D4">
      <w:pPr>
        <w:spacing w:line="259" w:lineRule="auto"/>
        <w:jc w:val="both"/>
        <w:rPr>
          <w:rFonts w:eastAsia="Calibri"/>
          <w:sz w:val="28"/>
          <w:szCs w:val="28"/>
          <w:u w:val="single"/>
          <w:lang w:eastAsia="en-US"/>
        </w:rPr>
      </w:pPr>
    </w:p>
    <w:p w14:paraId="7161859F" w14:textId="77777777" w:rsidR="001257D4" w:rsidRPr="00DD7CAC" w:rsidRDefault="001257D4" w:rsidP="001257D4">
      <w:pPr>
        <w:spacing w:line="259" w:lineRule="auto"/>
        <w:jc w:val="both"/>
        <w:rPr>
          <w:rFonts w:eastAsia="Calibri"/>
          <w:sz w:val="28"/>
          <w:szCs w:val="28"/>
          <w:u w:val="single"/>
          <w:lang w:eastAsia="en-US"/>
        </w:rPr>
      </w:pPr>
    </w:p>
    <w:p w14:paraId="45502676" w14:textId="77777777" w:rsidR="001257D4" w:rsidRPr="00DD7CAC" w:rsidRDefault="001257D4" w:rsidP="001257D4">
      <w:pPr>
        <w:spacing w:line="259" w:lineRule="auto"/>
        <w:jc w:val="both"/>
        <w:rPr>
          <w:rFonts w:eastAsia="Calibri"/>
          <w:sz w:val="28"/>
          <w:szCs w:val="28"/>
          <w:u w:val="single"/>
          <w:lang w:eastAsia="en-US"/>
        </w:rPr>
      </w:pPr>
    </w:p>
    <w:p w14:paraId="2EE066E4" w14:textId="77777777" w:rsidR="001257D4" w:rsidRPr="00DD7CAC" w:rsidRDefault="001257D4" w:rsidP="001257D4">
      <w:pPr>
        <w:spacing w:line="259" w:lineRule="auto"/>
        <w:jc w:val="both"/>
        <w:rPr>
          <w:rFonts w:eastAsia="Calibri"/>
          <w:sz w:val="28"/>
          <w:szCs w:val="28"/>
          <w:u w:val="single"/>
          <w:lang w:eastAsia="en-US"/>
        </w:rPr>
      </w:pPr>
    </w:p>
    <w:p w14:paraId="71D8137D" w14:textId="77777777" w:rsidR="001257D4" w:rsidRPr="00DD7CAC" w:rsidRDefault="001257D4" w:rsidP="001257D4">
      <w:pPr>
        <w:spacing w:line="259" w:lineRule="auto"/>
        <w:jc w:val="both"/>
        <w:rPr>
          <w:rFonts w:eastAsia="Calibri"/>
          <w:sz w:val="28"/>
          <w:szCs w:val="28"/>
          <w:u w:val="single"/>
          <w:lang w:eastAsia="en-US"/>
        </w:rPr>
      </w:pPr>
    </w:p>
    <w:p w14:paraId="4F56AB93" w14:textId="3D24C2AC" w:rsidR="001257D4" w:rsidRPr="00DD7CAC" w:rsidRDefault="001257D4" w:rsidP="00C27192">
      <w:pPr>
        <w:ind w:firstLine="709"/>
        <w:jc w:val="both"/>
        <w:rPr>
          <w:b/>
          <w:sz w:val="28"/>
          <w:szCs w:val="28"/>
        </w:rPr>
      </w:pPr>
      <w:r w:rsidRPr="00DD7CAC">
        <w:rPr>
          <w:b/>
          <w:sz w:val="28"/>
          <w:szCs w:val="28"/>
        </w:rPr>
        <w:t>Доведення особовому складу, які є перешкоди на навчально-тренувальному комплексі та порядок їх подолання.</w:t>
      </w:r>
    </w:p>
    <w:p w14:paraId="03FC9376" w14:textId="77777777" w:rsidR="001257D4" w:rsidRPr="00DD7CAC" w:rsidRDefault="001257D4" w:rsidP="001257D4">
      <w:pPr>
        <w:jc w:val="both"/>
        <w:rPr>
          <w:sz w:val="28"/>
          <w:szCs w:val="28"/>
        </w:rPr>
      </w:pPr>
    </w:p>
    <w:p w14:paraId="0BB1CF1E" w14:textId="2716824B" w:rsidR="001257D4" w:rsidRPr="00DD7CAC" w:rsidRDefault="001257D4" w:rsidP="00C27192">
      <w:pPr>
        <w:spacing w:after="3" w:line="248" w:lineRule="auto"/>
        <w:ind w:firstLine="709"/>
        <w:jc w:val="both"/>
        <w:rPr>
          <w:color w:val="000000"/>
          <w:sz w:val="28"/>
          <w:szCs w:val="28"/>
          <w:lang w:eastAsia="uk-UA"/>
        </w:rPr>
      </w:pPr>
      <w:r w:rsidRPr="00C27192">
        <w:rPr>
          <w:b/>
          <w:bCs/>
          <w:color w:val="000000"/>
          <w:sz w:val="28"/>
          <w:szCs w:val="28"/>
          <w:lang w:eastAsia="uk-UA"/>
        </w:rPr>
        <w:t>1.</w:t>
      </w:r>
      <w:r w:rsidRPr="00DD7CAC">
        <w:rPr>
          <w:color w:val="000000"/>
          <w:sz w:val="28"/>
          <w:szCs w:val="28"/>
          <w:lang w:eastAsia="uk-UA"/>
        </w:rPr>
        <w:t xml:space="preserve"> </w:t>
      </w:r>
      <w:r w:rsidRPr="00DD7CAC">
        <w:rPr>
          <w:b/>
          <w:color w:val="000000"/>
          <w:sz w:val="28"/>
          <w:szCs w:val="28"/>
          <w:lang w:eastAsia="uk-UA"/>
        </w:rPr>
        <w:t>Перешкода №1 ‘‘</w:t>
      </w:r>
      <w:r w:rsidR="00B60B99">
        <w:rPr>
          <w:b/>
          <w:color w:val="000000"/>
          <w:sz w:val="28"/>
          <w:szCs w:val="28"/>
          <w:lang w:eastAsia="uk-UA"/>
        </w:rPr>
        <w:t>Задимлена перекрита щілина</w:t>
      </w:r>
      <w:r w:rsidRPr="00DD7CAC">
        <w:rPr>
          <w:b/>
          <w:color w:val="000000"/>
          <w:sz w:val="28"/>
          <w:szCs w:val="28"/>
          <w:lang w:eastAsia="uk-UA"/>
        </w:rPr>
        <w:t>’’</w:t>
      </w:r>
    </w:p>
    <w:p w14:paraId="3F635CAF" w14:textId="77777777" w:rsidR="001257D4" w:rsidRPr="00DD7CAC" w:rsidRDefault="001257D4" w:rsidP="001257D4">
      <w:pPr>
        <w:spacing w:after="3" w:line="248" w:lineRule="auto"/>
        <w:jc w:val="both"/>
        <w:rPr>
          <w:color w:val="000000"/>
          <w:sz w:val="28"/>
          <w:szCs w:val="28"/>
          <w:lang w:eastAsia="uk-UA"/>
        </w:rPr>
      </w:pPr>
    </w:p>
    <w:p w14:paraId="61E7748C" w14:textId="77777777" w:rsidR="001257D4" w:rsidRPr="00DD7CAC" w:rsidRDefault="001257D4" w:rsidP="001257D4">
      <w:pPr>
        <w:spacing w:after="3" w:line="248" w:lineRule="auto"/>
        <w:jc w:val="both"/>
        <w:rPr>
          <w:color w:val="000000"/>
          <w:sz w:val="28"/>
          <w:szCs w:val="28"/>
          <w:lang w:eastAsia="uk-UA"/>
        </w:rPr>
      </w:pPr>
      <w:r w:rsidRPr="00DD7CAC">
        <w:rPr>
          <w:noProof/>
          <w:sz w:val="28"/>
          <w:szCs w:val="28"/>
          <w:lang w:eastAsia="uk-UA"/>
        </w:rPr>
        <w:drawing>
          <wp:inline distT="0" distB="0" distL="0" distR="0" wp14:anchorId="136348FE" wp14:editId="73A0711F">
            <wp:extent cx="6162675" cy="3710940"/>
            <wp:effectExtent l="0" t="0" r="9525" b="3810"/>
            <wp:docPr id="1" name="Рисунок 1" descr="C:\Users\Admin\AppData\Local\Microsoft\Windows\INetCache\Content.Word\IMG_20240516_092957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INetCache\Content.Word\IMG_20240516_09295711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62675" cy="3710940"/>
                    </a:xfrm>
                    <a:prstGeom prst="rect">
                      <a:avLst/>
                    </a:prstGeom>
                    <a:noFill/>
                    <a:ln>
                      <a:noFill/>
                    </a:ln>
                  </pic:spPr>
                </pic:pic>
              </a:graphicData>
            </a:graphic>
          </wp:inline>
        </w:drawing>
      </w:r>
    </w:p>
    <w:p w14:paraId="076F09F0" w14:textId="19B6B6C1" w:rsidR="001257D4" w:rsidRPr="00DD7CAC" w:rsidRDefault="00B60B99" w:rsidP="00C27192">
      <w:pPr>
        <w:spacing w:after="3" w:line="248" w:lineRule="auto"/>
        <w:ind w:firstLine="709"/>
        <w:jc w:val="center"/>
        <w:rPr>
          <w:color w:val="000000"/>
          <w:sz w:val="28"/>
          <w:szCs w:val="28"/>
          <w:lang w:eastAsia="uk-UA"/>
        </w:rPr>
      </w:pPr>
      <w:r>
        <w:rPr>
          <w:color w:val="000000"/>
          <w:sz w:val="28"/>
          <w:szCs w:val="28"/>
          <w:lang w:eastAsia="uk-UA"/>
        </w:rPr>
        <w:t>Малюнок</w:t>
      </w:r>
      <w:r w:rsidR="00C27192">
        <w:rPr>
          <w:color w:val="000000"/>
          <w:sz w:val="28"/>
          <w:szCs w:val="28"/>
          <w:lang w:eastAsia="uk-UA"/>
        </w:rPr>
        <w:t xml:space="preserve"> 1 – </w:t>
      </w:r>
      <w:r>
        <w:rPr>
          <w:bCs/>
          <w:color w:val="000000"/>
          <w:sz w:val="28"/>
          <w:szCs w:val="28"/>
          <w:lang w:eastAsia="uk-UA"/>
        </w:rPr>
        <w:t>Задимлена перекрита щілина</w:t>
      </w:r>
    </w:p>
    <w:p w14:paraId="337DB884" w14:textId="1E931C0D" w:rsidR="00C27192" w:rsidRDefault="001257D4" w:rsidP="001257D4">
      <w:pPr>
        <w:spacing w:after="3" w:line="248" w:lineRule="auto"/>
        <w:ind w:firstLine="708"/>
        <w:jc w:val="both"/>
        <w:rPr>
          <w:color w:val="000000"/>
          <w:sz w:val="28"/>
          <w:szCs w:val="28"/>
          <w:lang w:eastAsia="uk-UA"/>
        </w:rPr>
      </w:pPr>
      <w:r w:rsidRPr="00DD7CAC">
        <w:rPr>
          <w:color w:val="000000"/>
          <w:sz w:val="28"/>
          <w:szCs w:val="28"/>
          <w:lang w:eastAsia="uk-UA"/>
        </w:rPr>
        <w:t>Група з 8-12 військовослужбовців (умовне відділення) стають в одну колону тримаючись один за одного</w:t>
      </w:r>
      <w:r w:rsidR="006D2EE3" w:rsidRPr="00DD7CAC">
        <w:rPr>
          <w:color w:val="000000"/>
          <w:sz w:val="28"/>
          <w:szCs w:val="28"/>
          <w:lang w:eastAsia="uk-UA"/>
        </w:rPr>
        <w:t>,</w:t>
      </w:r>
      <w:r w:rsidRPr="00DD7CAC">
        <w:rPr>
          <w:color w:val="000000"/>
          <w:sz w:val="28"/>
          <w:szCs w:val="28"/>
          <w:lang w:eastAsia="uk-UA"/>
        </w:rPr>
        <w:t xml:space="preserve"> проходять через </w:t>
      </w:r>
      <w:r w:rsidR="00B60B99">
        <w:rPr>
          <w:color w:val="000000"/>
          <w:sz w:val="28"/>
          <w:szCs w:val="28"/>
          <w:lang w:eastAsia="uk-UA"/>
        </w:rPr>
        <w:t>задимлену перекриту щілину</w:t>
      </w:r>
      <w:r w:rsidRPr="00DD7CAC">
        <w:rPr>
          <w:color w:val="000000"/>
          <w:sz w:val="28"/>
          <w:szCs w:val="28"/>
          <w:lang w:eastAsia="uk-UA"/>
        </w:rPr>
        <w:t xml:space="preserve"> затримуючи дихання. </w:t>
      </w:r>
      <w:r w:rsidR="00B60B99">
        <w:rPr>
          <w:color w:val="000000"/>
          <w:sz w:val="28"/>
          <w:szCs w:val="28"/>
          <w:lang w:eastAsia="uk-UA"/>
        </w:rPr>
        <w:t>По команді</w:t>
      </w:r>
      <w:r w:rsidRPr="00DD7CAC">
        <w:rPr>
          <w:color w:val="000000"/>
          <w:sz w:val="28"/>
          <w:szCs w:val="28"/>
          <w:lang w:eastAsia="uk-UA"/>
        </w:rPr>
        <w:t xml:space="preserve"> командира відділення група починає рух через перешкоду</w:t>
      </w:r>
      <w:r w:rsidR="006D2EE3" w:rsidRPr="00DD7CAC">
        <w:rPr>
          <w:color w:val="000000"/>
          <w:sz w:val="28"/>
          <w:szCs w:val="28"/>
          <w:lang w:eastAsia="uk-UA"/>
        </w:rPr>
        <w:t>.</w:t>
      </w:r>
      <w:r w:rsidRPr="00DD7CAC">
        <w:rPr>
          <w:color w:val="000000"/>
          <w:sz w:val="28"/>
          <w:szCs w:val="28"/>
          <w:lang w:eastAsia="uk-UA"/>
        </w:rPr>
        <w:t xml:space="preserve"> </w:t>
      </w:r>
    </w:p>
    <w:p w14:paraId="550BCBD2" w14:textId="5FB0F306" w:rsidR="00C27192" w:rsidRDefault="006D2EE3" w:rsidP="001257D4">
      <w:pPr>
        <w:spacing w:after="3" w:line="248" w:lineRule="auto"/>
        <w:ind w:firstLine="708"/>
        <w:jc w:val="both"/>
        <w:rPr>
          <w:color w:val="000000"/>
          <w:sz w:val="28"/>
          <w:szCs w:val="28"/>
          <w:lang w:eastAsia="uk-UA"/>
        </w:rPr>
      </w:pPr>
      <w:r w:rsidRPr="00DD7CAC">
        <w:rPr>
          <w:color w:val="000000"/>
          <w:sz w:val="28"/>
          <w:szCs w:val="28"/>
          <w:lang w:eastAsia="uk-UA"/>
        </w:rPr>
        <w:t xml:space="preserve">Всі </w:t>
      </w:r>
      <w:r w:rsidR="001257D4" w:rsidRPr="00DD7CAC">
        <w:rPr>
          <w:color w:val="000000"/>
          <w:sz w:val="28"/>
          <w:szCs w:val="28"/>
          <w:lang w:eastAsia="uk-UA"/>
        </w:rPr>
        <w:t>команди які подаються під час проходження смуги перешкод дублюються групою. Тільки група доходить до перешкоди командир відділення подає команду «Гази»</w:t>
      </w:r>
      <w:r w:rsidRPr="00DD7CAC">
        <w:rPr>
          <w:color w:val="000000"/>
          <w:sz w:val="28"/>
          <w:szCs w:val="28"/>
          <w:lang w:eastAsia="uk-UA"/>
        </w:rPr>
        <w:t>:</w:t>
      </w:r>
      <w:r w:rsidR="001257D4" w:rsidRPr="00DD7CAC">
        <w:rPr>
          <w:color w:val="000000"/>
          <w:sz w:val="28"/>
          <w:szCs w:val="28"/>
          <w:lang w:eastAsia="uk-UA"/>
        </w:rPr>
        <w:t xml:space="preserve"> всі військовослужбовці мають затримати дихання або</w:t>
      </w:r>
      <w:r w:rsidR="00B60B99">
        <w:rPr>
          <w:color w:val="000000"/>
          <w:sz w:val="28"/>
          <w:szCs w:val="28"/>
          <w:lang w:eastAsia="uk-UA"/>
        </w:rPr>
        <w:t>,</w:t>
      </w:r>
      <w:r w:rsidR="001257D4" w:rsidRPr="00DD7CAC">
        <w:rPr>
          <w:color w:val="000000"/>
          <w:sz w:val="28"/>
          <w:szCs w:val="28"/>
          <w:lang w:eastAsia="uk-UA"/>
        </w:rPr>
        <w:t xml:space="preserve"> </w:t>
      </w:r>
      <w:r w:rsidR="00B60B99">
        <w:rPr>
          <w:color w:val="000000"/>
          <w:sz w:val="28"/>
          <w:szCs w:val="28"/>
          <w:lang w:eastAsia="uk-UA"/>
        </w:rPr>
        <w:t>за</w:t>
      </w:r>
      <w:r w:rsidR="001257D4" w:rsidRPr="00DD7CAC">
        <w:rPr>
          <w:color w:val="000000"/>
          <w:sz w:val="28"/>
          <w:szCs w:val="28"/>
          <w:lang w:eastAsia="uk-UA"/>
        </w:rPr>
        <w:t xml:space="preserve"> наявності</w:t>
      </w:r>
      <w:r w:rsidR="00B60B99">
        <w:rPr>
          <w:color w:val="000000"/>
          <w:sz w:val="28"/>
          <w:szCs w:val="28"/>
          <w:lang w:eastAsia="uk-UA"/>
        </w:rPr>
        <w:t>,</w:t>
      </w:r>
      <w:r w:rsidR="001257D4" w:rsidRPr="00DD7CAC">
        <w:rPr>
          <w:color w:val="000000"/>
          <w:sz w:val="28"/>
          <w:szCs w:val="28"/>
          <w:lang w:eastAsia="uk-UA"/>
        </w:rPr>
        <w:t xml:space="preserve"> вдягнути </w:t>
      </w:r>
      <w:r w:rsidR="00B60B99" w:rsidRPr="00DD7CAC">
        <w:rPr>
          <w:color w:val="000000"/>
          <w:sz w:val="28"/>
          <w:szCs w:val="28"/>
          <w:lang w:eastAsia="uk-UA"/>
        </w:rPr>
        <w:t>протигаз</w:t>
      </w:r>
      <w:r w:rsidR="00B60B99">
        <w:rPr>
          <w:color w:val="000000"/>
          <w:sz w:val="28"/>
          <w:szCs w:val="28"/>
          <w:lang w:eastAsia="uk-UA"/>
        </w:rPr>
        <w:t>и</w:t>
      </w:r>
      <w:r w:rsidR="001257D4" w:rsidRPr="00DD7CAC">
        <w:rPr>
          <w:color w:val="000000"/>
          <w:sz w:val="28"/>
          <w:szCs w:val="28"/>
          <w:lang w:eastAsia="uk-UA"/>
        </w:rPr>
        <w:t xml:space="preserve">. </w:t>
      </w:r>
      <w:r w:rsidR="00B60B99">
        <w:rPr>
          <w:color w:val="000000"/>
          <w:sz w:val="28"/>
          <w:szCs w:val="28"/>
          <w:lang w:eastAsia="uk-UA"/>
        </w:rPr>
        <w:t>Військовослужбовці т</w:t>
      </w:r>
      <w:r w:rsidR="001257D4" w:rsidRPr="00DD7CAC">
        <w:rPr>
          <w:color w:val="000000"/>
          <w:sz w:val="28"/>
          <w:szCs w:val="28"/>
          <w:lang w:eastAsia="uk-UA"/>
        </w:rPr>
        <w:t>римаються один за одного для взаємодії при відсутності видимості, перший військовослужбовець</w:t>
      </w:r>
      <w:r w:rsidR="00B60B99">
        <w:rPr>
          <w:color w:val="000000"/>
          <w:sz w:val="28"/>
          <w:szCs w:val="28"/>
          <w:lang w:eastAsia="uk-UA"/>
        </w:rPr>
        <w:t>,</w:t>
      </w:r>
      <w:r w:rsidR="001257D4" w:rsidRPr="00DD7CAC">
        <w:rPr>
          <w:color w:val="000000"/>
          <w:sz w:val="28"/>
          <w:szCs w:val="28"/>
          <w:lang w:eastAsia="uk-UA"/>
        </w:rPr>
        <w:t xml:space="preserve"> який виходить з перешкоди</w:t>
      </w:r>
      <w:r w:rsidR="00B60B99">
        <w:rPr>
          <w:color w:val="000000"/>
          <w:sz w:val="28"/>
          <w:szCs w:val="28"/>
          <w:lang w:eastAsia="uk-UA"/>
        </w:rPr>
        <w:t>,</w:t>
      </w:r>
      <w:r w:rsidR="001257D4" w:rsidRPr="00DD7CAC">
        <w:rPr>
          <w:color w:val="000000"/>
          <w:sz w:val="28"/>
          <w:szCs w:val="28"/>
          <w:lang w:eastAsia="uk-UA"/>
        </w:rPr>
        <w:t xml:space="preserve"> бачит</w:t>
      </w:r>
      <w:r w:rsidR="00B60B99">
        <w:rPr>
          <w:color w:val="000000"/>
          <w:sz w:val="28"/>
          <w:szCs w:val="28"/>
          <w:lang w:eastAsia="uk-UA"/>
        </w:rPr>
        <w:t>ь</w:t>
      </w:r>
      <w:r w:rsidR="001257D4" w:rsidRPr="00DD7CAC">
        <w:rPr>
          <w:color w:val="000000"/>
          <w:sz w:val="28"/>
          <w:szCs w:val="28"/>
          <w:lang w:eastAsia="uk-UA"/>
        </w:rPr>
        <w:t xml:space="preserve"> напрямок руху </w:t>
      </w:r>
      <w:r w:rsidR="00B60B99">
        <w:rPr>
          <w:color w:val="000000"/>
          <w:sz w:val="28"/>
          <w:szCs w:val="28"/>
          <w:lang w:eastAsia="uk-UA"/>
        </w:rPr>
        <w:t xml:space="preserve">та </w:t>
      </w:r>
      <w:r w:rsidR="001257D4" w:rsidRPr="00DD7CAC">
        <w:rPr>
          <w:color w:val="000000"/>
          <w:sz w:val="28"/>
          <w:szCs w:val="28"/>
          <w:lang w:eastAsia="uk-UA"/>
        </w:rPr>
        <w:t>виводить всю групу за собою.</w:t>
      </w:r>
    </w:p>
    <w:p w14:paraId="49DCDEF4" w14:textId="6A6D53ED" w:rsidR="001257D4" w:rsidRPr="00DD7CAC" w:rsidRDefault="001257D4" w:rsidP="001257D4">
      <w:pPr>
        <w:spacing w:after="3" w:line="248" w:lineRule="auto"/>
        <w:ind w:firstLine="708"/>
        <w:jc w:val="both"/>
        <w:rPr>
          <w:color w:val="000000"/>
          <w:sz w:val="28"/>
          <w:szCs w:val="28"/>
          <w:lang w:eastAsia="uk-UA"/>
        </w:rPr>
      </w:pPr>
      <w:r w:rsidRPr="00DD7CAC">
        <w:rPr>
          <w:color w:val="000000"/>
          <w:sz w:val="28"/>
          <w:szCs w:val="28"/>
          <w:lang w:eastAsia="uk-UA"/>
        </w:rPr>
        <w:t xml:space="preserve">Після </w:t>
      </w:r>
      <w:r w:rsidR="00B60B99">
        <w:rPr>
          <w:color w:val="000000"/>
          <w:sz w:val="28"/>
          <w:szCs w:val="28"/>
          <w:lang w:eastAsia="uk-UA"/>
        </w:rPr>
        <w:t>виходу з перешкоди</w:t>
      </w:r>
      <w:r w:rsidRPr="00DD7CAC">
        <w:rPr>
          <w:color w:val="000000"/>
          <w:sz w:val="28"/>
          <w:szCs w:val="28"/>
          <w:lang w:eastAsia="uk-UA"/>
        </w:rPr>
        <w:t>, військовослужбовці розби</w:t>
      </w:r>
      <w:r w:rsidR="00B60B99">
        <w:rPr>
          <w:color w:val="000000"/>
          <w:sz w:val="28"/>
          <w:szCs w:val="28"/>
          <w:lang w:eastAsia="uk-UA"/>
        </w:rPr>
        <w:t>вають</w:t>
      </w:r>
      <w:r w:rsidRPr="00DD7CAC">
        <w:rPr>
          <w:color w:val="000000"/>
          <w:sz w:val="28"/>
          <w:szCs w:val="28"/>
          <w:lang w:eastAsia="uk-UA"/>
        </w:rPr>
        <w:t>ся двійк</w:t>
      </w:r>
      <w:r w:rsidR="00B60B99">
        <w:rPr>
          <w:color w:val="000000"/>
          <w:sz w:val="28"/>
          <w:szCs w:val="28"/>
          <w:lang w:eastAsia="uk-UA"/>
        </w:rPr>
        <w:t>ами</w:t>
      </w:r>
      <w:r w:rsidRPr="00DD7CAC">
        <w:rPr>
          <w:color w:val="000000"/>
          <w:sz w:val="28"/>
          <w:szCs w:val="28"/>
          <w:lang w:eastAsia="uk-UA"/>
        </w:rPr>
        <w:t xml:space="preserve"> та продовж</w:t>
      </w:r>
      <w:r w:rsidR="00300A47">
        <w:rPr>
          <w:color w:val="000000"/>
          <w:sz w:val="28"/>
          <w:szCs w:val="28"/>
          <w:lang w:eastAsia="uk-UA"/>
        </w:rPr>
        <w:t>ують</w:t>
      </w:r>
      <w:r w:rsidRPr="00DD7CAC">
        <w:rPr>
          <w:color w:val="000000"/>
          <w:sz w:val="28"/>
          <w:szCs w:val="28"/>
          <w:lang w:eastAsia="uk-UA"/>
        </w:rPr>
        <w:t xml:space="preserve"> рух у складі відділення двійками прикриваючи один одного в напрямку наступної перешкоди. Протягом </w:t>
      </w:r>
      <w:r w:rsidR="00300A47">
        <w:rPr>
          <w:color w:val="000000"/>
          <w:sz w:val="28"/>
          <w:szCs w:val="28"/>
          <w:lang w:eastAsia="uk-UA"/>
        </w:rPr>
        <w:t>проходження НТК</w:t>
      </w:r>
      <w:r w:rsidRPr="00DD7CAC">
        <w:rPr>
          <w:color w:val="000000"/>
          <w:sz w:val="28"/>
          <w:szCs w:val="28"/>
          <w:lang w:eastAsia="uk-UA"/>
        </w:rPr>
        <w:t xml:space="preserve"> відділення несе ящик з боєкомплектом до стрілецької зброї.</w:t>
      </w:r>
    </w:p>
    <w:p w14:paraId="39621B45" w14:textId="77777777" w:rsidR="001257D4" w:rsidRPr="00DD7CAC" w:rsidRDefault="001257D4" w:rsidP="001257D4">
      <w:pPr>
        <w:spacing w:after="3" w:line="248" w:lineRule="auto"/>
        <w:ind w:firstLine="709"/>
        <w:jc w:val="both"/>
        <w:rPr>
          <w:color w:val="000000"/>
          <w:sz w:val="28"/>
          <w:szCs w:val="28"/>
          <w:lang w:eastAsia="uk-UA"/>
        </w:rPr>
      </w:pPr>
    </w:p>
    <w:p w14:paraId="03BCFDBD" w14:textId="77777777" w:rsidR="001257D4" w:rsidRPr="00DD7CAC" w:rsidRDefault="001257D4" w:rsidP="001257D4">
      <w:pPr>
        <w:spacing w:after="3" w:line="248" w:lineRule="auto"/>
        <w:ind w:firstLine="709"/>
        <w:jc w:val="both"/>
        <w:rPr>
          <w:color w:val="000000"/>
          <w:sz w:val="28"/>
          <w:szCs w:val="28"/>
          <w:lang w:eastAsia="uk-UA"/>
        </w:rPr>
      </w:pPr>
    </w:p>
    <w:p w14:paraId="045EDCB5" w14:textId="77777777" w:rsidR="001257D4" w:rsidRPr="00DD7CAC" w:rsidRDefault="001257D4" w:rsidP="001257D4">
      <w:pPr>
        <w:spacing w:after="3" w:line="248" w:lineRule="auto"/>
        <w:jc w:val="both"/>
        <w:rPr>
          <w:color w:val="000000"/>
          <w:sz w:val="28"/>
          <w:szCs w:val="28"/>
          <w:lang w:eastAsia="uk-UA"/>
        </w:rPr>
      </w:pPr>
    </w:p>
    <w:p w14:paraId="4645C333" w14:textId="77777777" w:rsidR="001257D4" w:rsidRPr="00DD7CAC" w:rsidRDefault="001257D4" w:rsidP="001257D4">
      <w:pPr>
        <w:spacing w:after="3" w:line="248" w:lineRule="auto"/>
        <w:jc w:val="both"/>
        <w:rPr>
          <w:color w:val="000000"/>
          <w:sz w:val="28"/>
          <w:szCs w:val="28"/>
          <w:lang w:eastAsia="uk-UA"/>
        </w:rPr>
      </w:pPr>
    </w:p>
    <w:p w14:paraId="7D5E653F" w14:textId="77777777" w:rsidR="001257D4" w:rsidRPr="00DD7CAC" w:rsidRDefault="001257D4" w:rsidP="001257D4">
      <w:pPr>
        <w:spacing w:after="3" w:line="248" w:lineRule="auto"/>
        <w:jc w:val="both"/>
        <w:rPr>
          <w:color w:val="000000"/>
          <w:sz w:val="28"/>
          <w:szCs w:val="28"/>
          <w:lang w:eastAsia="uk-UA"/>
        </w:rPr>
      </w:pPr>
    </w:p>
    <w:p w14:paraId="295F2D68" w14:textId="77777777" w:rsidR="001257D4" w:rsidRPr="00DD7CAC" w:rsidRDefault="001257D4" w:rsidP="001257D4">
      <w:pPr>
        <w:spacing w:after="3" w:line="248" w:lineRule="auto"/>
        <w:jc w:val="both"/>
        <w:rPr>
          <w:color w:val="000000"/>
          <w:sz w:val="28"/>
          <w:szCs w:val="28"/>
          <w:lang w:eastAsia="uk-UA"/>
        </w:rPr>
      </w:pPr>
    </w:p>
    <w:p w14:paraId="7B688129" w14:textId="77777777" w:rsidR="001257D4" w:rsidRPr="00DD7CAC" w:rsidRDefault="001257D4" w:rsidP="001257D4">
      <w:pPr>
        <w:spacing w:after="3" w:line="248" w:lineRule="auto"/>
        <w:jc w:val="both"/>
        <w:rPr>
          <w:color w:val="000000"/>
          <w:sz w:val="28"/>
          <w:szCs w:val="28"/>
          <w:lang w:eastAsia="uk-UA"/>
        </w:rPr>
      </w:pPr>
    </w:p>
    <w:p w14:paraId="5979A9C7" w14:textId="77777777" w:rsidR="001257D4" w:rsidRPr="00DD7CAC" w:rsidRDefault="001257D4" w:rsidP="00C27192">
      <w:pPr>
        <w:spacing w:after="3" w:line="248" w:lineRule="auto"/>
        <w:ind w:firstLine="709"/>
        <w:jc w:val="both"/>
        <w:rPr>
          <w:color w:val="000000"/>
          <w:sz w:val="28"/>
          <w:szCs w:val="28"/>
          <w:lang w:eastAsia="uk-UA"/>
        </w:rPr>
      </w:pPr>
      <w:r w:rsidRPr="00DD7CAC">
        <w:rPr>
          <w:b/>
          <w:color w:val="000000"/>
          <w:sz w:val="28"/>
          <w:szCs w:val="28"/>
          <w:lang w:eastAsia="uk-UA"/>
        </w:rPr>
        <w:t>2. Перешкода №2 ‘‘Колючий дріт’’</w:t>
      </w:r>
    </w:p>
    <w:p w14:paraId="2B732391" w14:textId="77777777" w:rsidR="001257D4" w:rsidRPr="00DD7CAC" w:rsidRDefault="001257D4" w:rsidP="001257D4">
      <w:pPr>
        <w:spacing w:after="3" w:line="248" w:lineRule="auto"/>
        <w:jc w:val="both"/>
        <w:rPr>
          <w:color w:val="000000"/>
          <w:sz w:val="28"/>
          <w:szCs w:val="28"/>
          <w:lang w:eastAsia="uk-UA"/>
        </w:rPr>
      </w:pPr>
    </w:p>
    <w:p w14:paraId="7B284E35" w14:textId="77777777" w:rsidR="001257D4" w:rsidRPr="00DD7CAC" w:rsidRDefault="001257D4" w:rsidP="001257D4">
      <w:pPr>
        <w:spacing w:after="3" w:line="248" w:lineRule="auto"/>
        <w:jc w:val="both"/>
        <w:rPr>
          <w:color w:val="000000"/>
          <w:sz w:val="28"/>
          <w:szCs w:val="28"/>
          <w:lang w:eastAsia="uk-UA"/>
        </w:rPr>
      </w:pPr>
      <w:r w:rsidRPr="00DD7CAC">
        <w:rPr>
          <w:noProof/>
          <w:sz w:val="28"/>
          <w:szCs w:val="28"/>
          <w:lang w:eastAsia="uk-UA"/>
        </w:rPr>
        <w:drawing>
          <wp:inline distT="0" distB="0" distL="0" distR="0" wp14:anchorId="459BF469" wp14:editId="3D395A46">
            <wp:extent cx="6126480" cy="3970020"/>
            <wp:effectExtent l="0" t="0" r="7620" b="0"/>
            <wp:docPr id="2" name="Рисунок 2" descr="C:\Users\Admin\AppData\Local\Microsoft\Windows\INetCache\Content.Word\IMG_20240516_093021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AppData\Local\Microsoft\Windows\INetCache\Content.Word\IMG_20240516_09302188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6480" cy="3970020"/>
                    </a:xfrm>
                    <a:prstGeom prst="rect">
                      <a:avLst/>
                    </a:prstGeom>
                    <a:noFill/>
                    <a:ln>
                      <a:noFill/>
                    </a:ln>
                  </pic:spPr>
                </pic:pic>
              </a:graphicData>
            </a:graphic>
          </wp:inline>
        </w:drawing>
      </w:r>
    </w:p>
    <w:p w14:paraId="544D53F8" w14:textId="4758FD8C" w:rsidR="001257D4" w:rsidRPr="00DD7CAC" w:rsidRDefault="00300A47" w:rsidP="00C27192">
      <w:pPr>
        <w:spacing w:after="3" w:line="248" w:lineRule="auto"/>
        <w:ind w:firstLine="709"/>
        <w:jc w:val="center"/>
        <w:rPr>
          <w:color w:val="000000"/>
          <w:sz w:val="28"/>
          <w:szCs w:val="28"/>
          <w:lang w:eastAsia="uk-UA"/>
        </w:rPr>
      </w:pPr>
      <w:r>
        <w:rPr>
          <w:color w:val="000000"/>
          <w:sz w:val="28"/>
          <w:szCs w:val="28"/>
          <w:lang w:eastAsia="uk-UA"/>
        </w:rPr>
        <w:t>Малюнок</w:t>
      </w:r>
      <w:r w:rsidR="00C27192">
        <w:rPr>
          <w:color w:val="000000"/>
          <w:sz w:val="28"/>
          <w:szCs w:val="28"/>
          <w:lang w:eastAsia="uk-UA"/>
        </w:rPr>
        <w:t xml:space="preserve"> 2 –</w:t>
      </w:r>
      <w:r w:rsidR="00C27192" w:rsidRPr="00C27192">
        <w:t xml:space="preserve"> </w:t>
      </w:r>
      <w:r w:rsidR="00C27192" w:rsidRPr="00C27192">
        <w:rPr>
          <w:color w:val="000000"/>
          <w:sz w:val="28"/>
          <w:szCs w:val="28"/>
          <w:lang w:eastAsia="uk-UA"/>
        </w:rPr>
        <w:t>Колючий дріт</w:t>
      </w:r>
    </w:p>
    <w:p w14:paraId="7268248A" w14:textId="76B3CC25" w:rsidR="00C27192" w:rsidRDefault="001257D4" w:rsidP="00C27192">
      <w:pPr>
        <w:spacing w:line="247" w:lineRule="auto"/>
        <w:ind w:firstLine="708"/>
        <w:jc w:val="both"/>
        <w:rPr>
          <w:color w:val="000000"/>
          <w:sz w:val="28"/>
          <w:szCs w:val="28"/>
          <w:lang w:eastAsia="uk-UA"/>
        </w:rPr>
      </w:pPr>
      <w:r w:rsidRPr="00DD7CAC">
        <w:rPr>
          <w:color w:val="000000"/>
          <w:sz w:val="28"/>
          <w:szCs w:val="28"/>
          <w:lang w:eastAsia="uk-UA"/>
        </w:rPr>
        <w:t>Відділення</w:t>
      </w:r>
      <w:r w:rsidR="00300A47">
        <w:rPr>
          <w:color w:val="000000"/>
          <w:sz w:val="28"/>
          <w:szCs w:val="28"/>
          <w:lang w:eastAsia="uk-UA"/>
        </w:rPr>
        <w:t>,</w:t>
      </w:r>
      <w:r w:rsidRPr="00DD7CAC">
        <w:rPr>
          <w:color w:val="000000"/>
          <w:sz w:val="28"/>
          <w:szCs w:val="28"/>
          <w:lang w:eastAsia="uk-UA"/>
        </w:rPr>
        <w:t xml:space="preserve"> дійшовши до даної перешкоди</w:t>
      </w:r>
      <w:r w:rsidR="00300A47">
        <w:rPr>
          <w:color w:val="000000"/>
          <w:sz w:val="28"/>
          <w:szCs w:val="28"/>
          <w:lang w:eastAsia="uk-UA"/>
        </w:rPr>
        <w:t>,</w:t>
      </w:r>
      <w:r w:rsidRPr="00DD7CAC">
        <w:rPr>
          <w:color w:val="000000"/>
          <w:sz w:val="28"/>
          <w:szCs w:val="28"/>
          <w:lang w:eastAsia="uk-UA"/>
        </w:rPr>
        <w:t xml:space="preserve"> долає її в складі двійок. Перша двійка займає положення для прикриття справа та зліва від колючого дроту.</w:t>
      </w:r>
    </w:p>
    <w:p w14:paraId="359B2FBB" w14:textId="24F454C0" w:rsidR="001257D4" w:rsidRPr="00DD7CAC" w:rsidRDefault="001257D4" w:rsidP="00C27192">
      <w:pPr>
        <w:spacing w:line="247" w:lineRule="auto"/>
        <w:ind w:firstLine="708"/>
        <w:jc w:val="both"/>
        <w:rPr>
          <w:color w:val="000000"/>
          <w:sz w:val="28"/>
          <w:szCs w:val="28"/>
          <w:lang w:eastAsia="uk-UA"/>
        </w:rPr>
      </w:pPr>
      <w:r w:rsidRPr="00DD7CAC">
        <w:rPr>
          <w:color w:val="000000"/>
          <w:sz w:val="28"/>
          <w:szCs w:val="28"/>
          <w:lang w:eastAsia="uk-UA"/>
        </w:rPr>
        <w:t>Друга двійка долає колючий дріт шляхом переповзання та займає положення для прикриття в кінці перешкоди, таким чином всі військовослужбовці відділення переповзають під колючим дротом та перетягують ящик з боєкомплектом. Для ефективного подолання колючого дроту відділення має формального або не формального лідера, який налагод</w:t>
      </w:r>
      <w:r w:rsidR="00300A47">
        <w:rPr>
          <w:color w:val="000000"/>
          <w:sz w:val="28"/>
          <w:szCs w:val="28"/>
          <w:lang w:eastAsia="uk-UA"/>
        </w:rPr>
        <w:t>жує</w:t>
      </w:r>
      <w:r w:rsidRPr="00DD7CAC">
        <w:rPr>
          <w:color w:val="000000"/>
          <w:sz w:val="28"/>
          <w:szCs w:val="28"/>
          <w:lang w:eastAsia="uk-UA"/>
        </w:rPr>
        <w:t xml:space="preserve"> взаємодію відділення по перетягуванню ящика з боєкомплектом та визнач</w:t>
      </w:r>
      <w:r w:rsidR="00300A47">
        <w:rPr>
          <w:color w:val="000000"/>
          <w:sz w:val="28"/>
          <w:szCs w:val="28"/>
          <w:lang w:eastAsia="uk-UA"/>
        </w:rPr>
        <w:t>ає</w:t>
      </w:r>
      <w:r w:rsidRPr="00DD7CAC">
        <w:rPr>
          <w:color w:val="000000"/>
          <w:sz w:val="28"/>
          <w:szCs w:val="28"/>
          <w:lang w:eastAsia="uk-UA"/>
        </w:rPr>
        <w:t xml:space="preserve"> хто і скільки має протягнути ящик з БК. Після подолання перешкоди відділення зай</w:t>
      </w:r>
      <w:r w:rsidR="00300A47">
        <w:rPr>
          <w:color w:val="000000"/>
          <w:sz w:val="28"/>
          <w:szCs w:val="28"/>
          <w:lang w:eastAsia="uk-UA"/>
        </w:rPr>
        <w:t>має</w:t>
      </w:r>
      <w:r w:rsidRPr="00DD7CAC">
        <w:rPr>
          <w:color w:val="000000"/>
          <w:sz w:val="28"/>
          <w:szCs w:val="28"/>
          <w:lang w:eastAsia="uk-UA"/>
        </w:rPr>
        <w:t xml:space="preserve"> кругову оборону у вигляді коридору. </w:t>
      </w:r>
    </w:p>
    <w:p w14:paraId="1D82DC39" w14:textId="77777777" w:rsidR="001257D4" w:rsidRPr="00DD7CAC" w:rsidRDefault="001257D4" w:rsidP="001257D4">
      <w:pPr>
        <w:spacing w:after="306" w:line="247" w:lineRule="auto"/>
        <w:jc w:val="center"/>
        <w:rPr>
          <w:b/>
          <w:color w:val="000000"/>
          <w:sz w:val="28"/>
          <w:szCs w:val="28"/>
          <w:lang w:eastAsia="uk-UA"/>
        </w:rPr>
      </w:pPr>
    </w:p>
    <w:p w14:paraId="40472E87" w14:textId="77777777" w:rsidR="001257D4" w:rsidRPr="00DD7CAC" w:rsidRDefault="001257D4" w:rsidP="001257D4">
      <w:pPr>
        <w:spacing w:after="306" w:line="247" w:lineRule="auto"/>
        <w:jc w:val="center"/>
        <w:rPr>
          <w:b/>
          <w:color w:val="000000"/>
          <w:sz w:val="28"/>
          <w:szCs w:val="28"/>
          <w:lang w:eastAsia="uk-UA"/>
        </w:rPr>
      </w:pPr>
    </w:p>
    <w:p w14:paraId="05D0D740" w14:textId="77777777" w:rsidR="001257D4" w:rsidRPr="00DD7CAC" w:rsidRDefault="001257D4" w:rsidP="001257D4">
      <w:pPr>
        <w:spacing w:after="306" w:line="247" w:lineRule="auto"/>
        <w:jc w:val="center"/>
        <w:rPr>
          <w:b/>
          <w:color w:val="000000"/>
          <w:sz w:val="28"/>
          <w:szCs w:val="28"/>
          <w:lang w:eastAsia="uk-UA"/>
        </w:rPr>
      </w:pPr>
    </w:p>
    <w:p w14:paraId="37DE5C6F" w14:textId="77777777" w:rsidR="001257D4" w:rsidRPr="00DD7CAC" w:rsidRDefault="001257D4" w:rsidP="001257D4">
      <w:pPr>
        <w:spacing w:after="306" w:line="247" w:lineRule="auto"/>
        <w:rPr>
          <w:b/>
          <w:color w:val="000000"/>
          <w:sz w:val="28"/>
          <w:szCs w:val="28"/>
          <w:lang w:eastAsia="uk-UA"/>
        </w:rPr>
      </w:pPr>
    </w:p>
    <w:p w14:paraId="688CF247" w14:textId="77777777" w:rsidR="001257D4" w:rsidRPr="00DD7CAC" w:rsidRDefault="001257D4" w:rsidP="001257D4">
      <w:pPr>
        <w:spacing w:after="306" w:line="247" w:lineRule="auto"/>
        <w:rPr>
          <w:b/>
          <w:color w:val="000000"/>
          <w:sz w:val="28"/>
          <w:szCs w:val="28"/>
          <w:lang w:eastAsia="uk-UA"/>
        </w:rPr>
      </w:pPr>
    </w:p>
    <w:p w14:paraId="0237737A" w14:textId="77777777" w:rsidR="001257D4" w:rsidRPr="00DD7CAC" w:rsidRDefault="001257D4" w:rsidP="001257D4">
      <w:pPr>
        <w:spacing w:after="306" w:line="247" w:lineRule="auto"/>
        <w:rPr>
          <w:b/>
          <w:color w:val="000000"/>
          <w:sz w:val="28"/>
          <w:szCs w:val="28"/>
          <w:lang w:eastAsia="uk-UA"/>
        </w:rPr>
      </w:pPr>
    </w:p>
    <w:p w14:paraId="2455AF18" w14:textId="77777777" w:rsidR="001257D4" w:rsidRPr="00DD7CAC" w:rsidRDefault="001257D4" w:rsidP="001257D4">
      <w:pPr>
        <w:spacing w:after="306" w:line="247" w:lineRule="auto"/>
        <w:rPr>
          <w:b/>
          <w:color w:val="000000"/>
          <w:sz w:val="28"/>
          <w:szCs w:val="28"/>
          <w:lang w:eastAsia="uk-UA"/>
        </w:rPr>
      </w:pPr>
    </w:p>
    <w:p w14:paraId="4A397C8E" w14:textId="7132CD0C" w:rsidR="001257D4" w:rsidRPr="00DD7CAC" w:rsidRDefault="001257D4" w:rsidP="00C27192">
      <w:pPr>
        <w:spacing w:after="306" w:line="247" w:lineRule="auto"/>
        <w:ind w:firstLine="709"/>
        <w:jc w:val="both"/>
        <w:rPr>
          <w:b/>
          <w:color w:val="000000"/>
          <w:sz w:val="28"/>
          <w:szCs w:val="28"/>
          <w:lang w:eastAsia="uk-UA"/>
        </w:rPr>
      </w:pPr>
      <w:r w:rsidRPr="00DD7CAC">
        <w:rPr>
          <w:b/>
          <w:color w:val="000000"/>
          <w:sz w:val="28"/>
          <w:szCs w:val="28"/>
          <w:lang w:eastAsia="uk-UA"/>
        </w:rPr>
        <w:lastRenderedPageBreak/>
        <w:t>3. Перешкода №3 ‘‘Бетонна стіна’’</w:t>
      </w:r>
    </w:p>
    <w:p w14:paraId="1A6C25A3" w14:textId="77777777" w:rsidR="001257D4" w:rsidRPr="00DD7CAC" w:rsidRDefault="001257D4" w:rsidP="001257D4">
      <w:pPr>
        <w:spacing w:after="306" w:line="247" w:lineRule="auto"/>
        <w:rPr>
          <w:color w:val="000000"/>
          <w:sz w:val="28"/>
          <w:szCs w:val="28"/>
          <w:lang w:eastAsia="uk-UA"/>
        </w:rPr>
      </w:pPr>
      <w:r w:rsidRPr="00DD7CAC">
        <w:rPr>
          <w:noProof/>
          <w:color w:val="000000"/>
          <w:sz w:val="28"/>
          <w:szCs w:val="28"/>
          <w:lang w:eastAsia="uk-UA"/>
        </w:rPr>
        <w:drawing>
          <wp:inline distT="0" distB="0" distL="0" distR="0" wp14:anchorId="07C53BAE" wp14:editId="714ED2F4">
            <wp:extent cx="6057900" cy="4107815"/>
            <wp:effectExtent l="0" t="0" r="0" b="6985"/>
            <wp:docPr id="4" name="Рисунок 4" descr="IMG_20240516_093035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240516_09303549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57900" cy="4107815"/>
                    </a:xfrm>
                    <a:prstGeom prst="rect">
                      <a:avLst/>
                    </a:prstGeom>
                    <a:noFill/>
                    <a:ln>
                      <a:noFill/>
                    </a:ln>
                  </pic:spPr>
                </pic:pic>
              </a:graphicData>
            </a:graphic>
          </wp:inline>
        </w:drawing>
      </w:r>
    </w:p>
    <w:p w14:paraId="51086C09" w14:textId="13712734" w:rsidR="00C27192" w:rsidRDefault="00300A47" w:rsidP="00C27192">
      <w:pPr>
        <w:spacing w:after="306" w:line="247" w:lineRule="auto"/>
        <w:ind w:firstLine="708"/>
        <w:jc w:val="center"/>
        <w:rPr>
          <w:color w:val="000000"/>
          <w:sz w:val="28"/>
          <w:szCs w:val="28"/>
          <w:lang w:eastAsia="uk-UA"/>
        </w:rPr>
      </w:pPr>
      <w:r>
        <w:rPr>
          <w:color w:val="000000"/>
          <w:sz w:val="28"/>
          <w:szCs w:val="28"/>
          <w:lang w:eastAsia="uk-UA"/>
        </w:rPr>
        <w:t>Малюнок</w:t>
      </w:r>
      <w:r w:rsidR="00C27192">
        <w:rPr>
          <w:color w:val="000000"/>
          <w:sz w:val="28"/>
          <w:szCs w:val="28"/>
          <w:lang w:eastAsia="uk-UA"/>
        </w:rPr>
        <w:t xml:space="preserve"> 3 –</w:t>
      </w:r>
      <w:r w:rsidR="00C27192" w:rsidRPr="00C27192">
        <w:t xml:space="preserve"> </w:t>
      </w:r>
      <w:r w:rsidR="00C27192" w:rsidRPr="00C27192">
        <w:rPr>
          <w:color w:val="000000"/>
          <w:sz w:val="28"/>
          <w:szCs w:val="28"/>
          <w:lang w:eastAsia="uk-UA"/>
        </w:rPr>
        <w:t>Бетонна стіна’</w:t>
      </w:r>
    </w:p>
    <w:p w14:paraId="41EC8DB8" w14:textId="37A85D19" w:rsidR="001257D4" w:rsidRPr="00DD7CAC" w:rsidRDefault="001257D4" w:rsidP="001257D4">
      <w:pPr>
        <w:spacing w:after="306" w:line="247" w:lineRule="auto"/>
        <w:ind w:firstLine="708"/>
        <w:jc w:val="both"/>
        <w:rPr>
          <w:color w:val="000000"/>
          <w:sz w:val="28"/>
          <w:szCs w:val="28"/>
          <w:lang w:eastAsia="uk-UA"/>
        </w:rPr>
      </w:pPr>
      <w:r w:rsidRPr="00DD7CAC">
        <w:rPr>
          <w:color w:val="000000"/>
          <w:sz w:val="28"/>
          <w:szCs w:val="28"/>
          <w:lang w:eastAsia="uk-UA"/>
        </w:rPr>
        <w:t>Дану перешкоду можна подолати лише при взаємодії військовослужбовців як одне ціле, адже кожен військовослужбовець має свої фізичні вади. На даній перешкоді керівник заняття надає рекомендації по подоланні даної перешкоди та наголошує на забороні зістрибувати зі стіни, а також про заборону вставати на стіні або сідати на стіну з розміщенням ніг в одну зі сторін. Стіна має бути в проміжності для кращого балансування на ній. Один з найпростіших варіантів подолання даної перешкоди це коли один військовослужбовець становиться на чотири точки опори (коліна та руки) максимально близько до стіни (умовний стілець), а завдання інших військовослужбовців ставати однією ногою на плиту бронежилета та підтягуватися на перешкоду. Для того щоб відділення могло завершити подолання даної перешкоди два військовослужбовця мають залишитися на стіні, сидячи обличчям один до одного та передати ящик з БК побратимам, а потім підтягнути останнього військовослужбовця свого відділення.</w:t>
      </w:r>
    </w:p>
    <w:p w14:paraId="2B05ABD4" w14:textId="77777777" w:rsidR="001257D4" w:rsidRPr="00DD7CAC" w:rsidRDefault="001257D4" w:rsidP="001257D4">
      <w:pPr>
        <w:spacing w:after="306" w:line="247" w:lineRule="auto"/>
        <w:jc w:val="both"/>
        <w:rPr>
          <w:color w:val="000000"/>
          <w:sz w:val="28"/>
          <w:szCs w:val="28"/>
          <w:lang w:eastAsia="uk-UA"/>
        </w:rPr>
      </w:pPr>
    </w:p>
    <w:p w14:paraId="139DB1A5" w14:textId="77777777" w:rsidR="001257D4" w:rsidRPr="00DD7CAC" w:rsidRDefault="001257D4" w:rsidP="001257D4">
      <w:pPr>
        <w:spacing w:after="306" w:line="247" w:lineRule="auto"/>
        <w:jc w:val="both"/>
        <w:rPr>
          <w:color w:val="000000"/>
          <w:sz w:val="28"/>
          <w:szCs w:val="28"/>
          <w:lang w:eastAsia="uk-UA"/>
        </w:rPr>
      </w:pPr>
    </w:p>
    <w:p w14:paraId="6868E0A5" w14:textId="77777777" w:rsidR="001257D4" w:rsidRPr="00DD7CAC" w:rsidRDefault="001257D4" w:rsidP="001257D4">
      <w:pPr>
        <w:spacing w:after="306" w:line="247" w:lineRule="auto"/>
        <w:jc w:val="both"/>
        <w:rPr>
          <w:color w:val="000000"/>
          <w:sz w:val="28"/>
          <w:szCs w:val="28"/>
          <w:lang w:eastAsia="uk-UA"/>
        </w:rPr>
      </w:pPr>
    </w:p>
    <w:p w14:paraId="090D2976" w14:textId="1F5DED2A" w:rsidR="001257D4" w:rsidRPr="00C27192" w:rsidRDefault="001257D4" w:rsidP="00C27192">
      <w:pPr>
        <w:spacing w:after="306" w:line="247" w:lineRule="auto"/>
        <w:ind w:firstLine="709"/>
        <w:rPr>
          <w:b/>
          <w:color w:val="000000"/>
          <w:sz w:val="28"/>
          <w:szCs w:val="28"/>
          <w:lang w:eastAsia="uk-UA"/>
        </w:rPr>
      </w:pPr>
      <w:r w:rsidRPr="00C27192">
        <w:rPr>
          <w:b/>
          <w:color w:val="000000"/>
          <w:sz w:val="28"/>
          <w:szCs w:val="28"/>
          <w:lang w:eastAsia="uk-UA"/>
        </w:rPr>
        <w:lastRenderedPageBreak/>
        <w:t>4. Перешкода №4 ‘‘Повалений ліс’’</w:t>
      </w:r>
    </w:p>
    <w:p w14:paraId="58FC3AE7" w14:textId="77777777" w:rsidR="001257D4" w:rsidRPr="00DD7CAC" w:rsidRDefault="001257D4" w:rsidP="001257D4">
      <w:pPr>
        <w:spacing w:after="306" w:line="247" w:lineRule="auto"/>
        <w:rPr>
          <w:color w:val="000000"/>
          <w:sz w:val="28"/>
          <w:szCs w:val="28"/>
          <w:lang w:eastAsia="uk-UA"/>
        </w:rPr>
      </w:pPr>
      <w:r w:rsidRPr="00DD7CAC">
        <w:rPr>
          <w:noProof/>
          <w:color w:val="000000"/>
          <w:sz w:val="28"/>
          <w:szCs w:val="28"/>
          <w:lang w:eastAsia="uk-UA"/>
        </w:rPr>
        <w:drawing>
          <wp:inline distT="0" distB="0" distL="0" distR="0" wp14:anchorId="77DCF225" wp14:editId="7242769D">
            <wp:extent cx="5942330" cy="4474225"/>
            <wp:effectExtent l="0" t="0" r="1270" b="2540"/>
            <wp:docPr id="3" name="Рисунок 3" descr="D:\ФОТО смуги\IMG_20240516_0930489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ФОТО смуги\IMG_20240516_09304898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2330" cy="4474225"/>
                    </a:xfrm>
                    <a:prstGeom prst="rect">
                      <a:avLst/>
                    </a:prstGeom>
                    <a:noFill/>
                    <a:ln>
                      <a:noFill/>
                    </a:ln>
                  </pic:spPr>
                </pic:pic>
              </a:graphicData>
            </a:graphic>
          </wp:inline>
        </w:drawing>
      </w:r>
    </w:p>
    <w:p w14:paraId="1C75B345" w14:textId="2B3283C7" w:rsidR="00C27192" w:rsidRDefault="00300A47" w:rsidP="00C27192">
      <w:pPr>
        <w:spacing w:after="306" w:line="247" w:lineRule="auto"/>
        <w:ind w:firstLine="708"/>
        <w:jc w:val="center"/>
        <w:rPr>
          <w:color w:val="000000"/>
          <w:sz w:val="28"/>
          <w:szCs w:val="28"/>
          <w:lang w:eastAsia="uk-UA"/>
        </w:rPr>
      </w:pPr>
      <w:r>
        <w:rPr>
          <w:color w:val="000000"/>
          <w:sz w:val="28"/>
          <w:szCs w:val="28"/>
          <w:lang w:eastAsia="uk-UA"/>
        </w:rPr>
        <w:t>Малюнок</w:t>
      </w:r>
      <w:r w:rsidR="00C27192">
        <w:rPr>
          <w:color w:val="000000"/>
          <w:sz w:val="28"/>
          <w:szCs w:val="28"/>
          <w:lang w:eastAsia="uk-UA"/>
        </w:rPr>
        <w:t xml:space="preserve"> 4 – </w:t>
      </w:r>
      <w:r w:rsidR="00C27192" w:rsidRPr="00C27192">
        <w:rPr>
          <w:color w:val="000000"/>
          <w:sz w:val="28"/>
          <w:szCs w:val="28"/>
          <w:lang w:eastAsia="uk-UA"/>
        </w:rPr>
        <w:t>Повалений ліс</w:t>
      </w:r>
    </w:p>
    <w:p w14:paraId="5F6CA21B" w14:textId="28641848" w:rsidR="001257D4" w:rsidRPr="00DD7CAC" w:rsidRDefault="001257D4" w:rsidP="001257D4">
      <w:pPr>
        <w:spacing w:after="306" w:line="247" w:lineRule="auto"/>
        <w:ind w:firstLine="708"/>
        <w:jc w:val="both"/>
        <w:rPr>
          <w:color w:val="000000"/>
          <w:sz w:val="28"/>
          <w:szCs w:val="28"/>
          <w:lang w:eastAsia="uk-UA"/>
        </w:rPr>
      </w:pPr>
      <w:r w:rsidRPr="00DD7CAC">
        <w:rPr>
          <w:color w:val="000000"/>
          <w:sz w:val="28"/>
          <w:szCs w:val="28"/>
          <w:lang w:eastAsia="uk-UA"/>
        </w:rPr>
        <w:t>Після подолання бетонної стіни військовослужбовці займають кругову оборону у вигляді коридору. По команді «КРИЮ» двійки яка знаходиться попереду, крайня двійка починає рух в напрямку наступної перешкоди. Для подолання даної перешкоди з першої двійки призначається військовослужбовець для страховки інших. Завдання відділення перелізти через першу балку та пробігти зігзагом через інші балки</w:t>
      </w:r>
      <w:r w:rsidR="00300A47">
        <w:rPr>
          <w:color w:val="000000"/>
          <w:sz w:val="28"/>
          <w:szCs w:val="28"/>
          <w:lang w:eastAsia="uk-UA"/>
        </w:rPr>
        <w:t xml:space="preserve">. </w:t>
      </w:r>
      <w:r w:rsidRPr="00DD7CAC">
        <w:rPr>
          <w:color w:val="000000"/>
          <w:sz w:val="28"/>
          <w:szCs w:val="28"/>
          <w:lang w:eastAsia="uk-UA"/>
        </w:rPr>
        <w:t>Військовослужбовець</w:t>
      </w:r>
      <w:r w:rsidR="00300A47">
        <w:rPr>
          <w:color w:val="000000"/>
          <w:sz w:val="28"/>
          <w:szCs w:val="28"/>
          <w:lang w:eastAsia="uk-UA"/>
        </w:rPr>
        <w:t>,</w:t>
      </w:r>
      <w:r w:rsidRPr="00DD7CAC">
        <w:rPr>
          <w:color w:val="000000"/>
          <w:sz w:val="28"/>
          <w:szCs w:val="28"/>
          <w:lang w:eastAsia="uk-UA"/>
        </w:rPr>
        <w:t xml:space="preserve"> якого призначили для страховки, має поставити ногу на нижню балку для упору інших та контролювати переповзання через верхню балку іншими військовослужбовцями відділення. Подолавши дану перешкоду відділення займає кругову оборону у вигляді коридора. </w:t>
      </w:r>
    </w:p>
    <w:p w14:paraId="6593DF1E" w14:textId="77777777" w:rsidR="001257D4" w:rsidRPr="00DD7CAC" w:rsidRDefault="001257D4" w:rsidP="001257D4">
      <w:pPr>
        <w:spacing w:after="306" w:line="247" w:lineRule="auto"/>
        <w:jc w:val="both"/>
        <w:rPr>
          <w:color w:val="000000"/>
          <w:sz w:val="28"/>
          <w:szCs w:val="28"/>
          <w:lang w:eastAsia="uk-UA"/>
        </w:rPr>
      </w:pPr>
    </w:p>
    <w:p w14:paraId="74E35EA8" w14:textId="77777777" w:rsidR="001257D4" w:rsidRPr="00DD7CAC" w:rsidRDefault="001257D4" w:rsidP="001257D4">
      <w:pPr>
        <w:spacing w:after="306" w:line="247" w:lineRule="auto"/>
        <w:jc w:val="center"/>
        <w:rPr>
          <w:b/>
          <w:color w:val="000000"/>
          <w:sz w:val="28"/>
          <w:szCs w:val="28"/>
          <w:lang w:eastAsia="uk-UA"/>
        </w:rPr>
      </w:pPr>
    </w:p>
    <w:p w14:paraId="51B34E4A" w14:textId="77777777" w:rsidR="001257D4" w:rsidRPr="00DD7CAC" w:rsidRDefault="001257D4" w:rsidP="001257D4">
      <w:pPr>
        <w:spacing w:after="306" w:line="247" w:lineRule="auto"/>
        <w:jc w:val="center"/>
        <w:rPr>
          <w:b/>
          <w:color w:val="000000"/>
          <w:sz w:val="28"/>
          <w:szCs w:val="28"/>
          <w:lang w:eastAsia="uk-UA"/>
        </w:rPr>
      </w:pPr>
    </w:p>
    <w:p w14:paraId="66CF3F14" w14:textId="77777777" w:rsidR="001257D4" w:rsidRPr="00DD7CAC" w:rsidRDefault="001257D4" w:rsidP="001257D4">
      <w:pPr>
        <w:spacing w:after="306" w:line="247" w:lineRule="auto"/>
        <w:jc w:val="center"/>
        <w:rPr>
          <w:b/>
          <w:color w:val="000000"/>
          <w:sz w:val="28"/>
          <w:szCs w:val="28"/>
          <w:lang w:eastAsia="uk-UA"/>
        </w:rPr>
      </w:pPr>
    </w:p>
    <w:p w14:paraId="06C27849" w14:textId="77777777" w:rsidR="001257D4" w:rsidRPr="00DD7CAC" w:rsidRDefault="001257D4" w:rsidP="00C27192">
      <w:pPr>
        <w:spacing w:after="306" w:line="247" w:lineRule="auto"/>
        <w:rPr>
          <w:b/>
          <w:color w:val="000000"/>
          <w:sz w:val="28"/>
          <w:szCs w:val="28"/>
          <w:lang w:eastAsia="uk-UA"/>
        </w:rPr>
      </w:pPr>
    </w:p>
    <w:p w14:paraId="5C8BAB18" w14:textId="77777777" w:rsidR="001257D4" w:rsidRPr="00DD7CAC" w:rsidRDefault="001257D4" w:rsidP="00C27192">
      <w:pPr>
        <w:spacing w:after="306" w:line="247" w:lineRule="auto"/>
        <w:ind w:firstLine="709"/>
        <w:rPr>
          <w:b/>
          <w:color w:val="000000"/>
          <w:sz w:val="28"/>
          <w:szCs w:val="28"/>
          <w:lang w:eastAsia="uk-UA"/>
        </w:rPr>
      </w:pPr>
      <w:r w:rsidRPr="00DD7CAC">
        <w:rPr>
          <w:b/>
          <w:color w:val="000000"/>
          <w:sz w:val="28"/>
          <w:szCs w:val="28"/>
          <w:lang w:eastAsia="uk-UA"/>
        </w:rPr>
        <w:lastRenderedPageBreak/>
        <w:t>5. Перешкода №5 ‘‘Палаючий ліс’’</w:t>
      </w:r>
    </w:p>
    <w:p w14:paraId="752FA1E4" w14:textId="77777777" w:rsidR="001257D4" w:rsidRPr="00DD7CAC" w:rsidRDefault="001257D4" w:rsidP="001257D4">
      <w:pPr>
        <w:spacing w:after="306" w:line="247" w:lineRule="auto"/>
        <w:rPr>
          <w:color w:val="000000"/>
          <w:sz w:val="28"/>
          <w:szCs w:val="28"/>
          <w:lang w:eastAsia="uk-UA"/>
        </w:rPr>
      </w:pPr>
      <w:r w:rsidRPr="00DD7CAC">
        <w:rPr>
          <w:noProof/>
          <w:sz w:val="28"/>
          <w:szCs w:val="28"/>
          <w:lang w:eastAsia="uk-UA"/>
        </w:rPr>
        <w:drawing>
          <wp:inline distT="0" distB="0" distL="0" distR="0" wp14:anchorId="7ACD6AEE" wp14:editId="61E3E8F2">
            <wp:extent cx="6088380" cy="4808076"/>
            <wp:effectExtent l="0" t="0" r="7620" b="0"/>
            <wp:docPr id="5" name="Рисунок 5" descr="D:\ПсихполосаФото\Canon2\IMG_93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сихполосаФото\Canon2\IMG_937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6095347" cy="4813578"/>
                    </a:xfrm>
                    <a:prstGeom prst="rect">
                      <a:avLst/>
                    </a:prstGeom>
                    <a:noFill/>
                    <a:ln>
                      <a:noFill/>
                    </a:ln>
                  </pic:spPr>
                </pic:pic>
              </a:graphicData>
            </a:graphic>
          </wp:inline>
        </w:drawing>
      </w:r>
    </w:p>
    <w:p w14:paraId="0437B201" w14:textId="6C4E138B" w:rsidR="00C27192" w:rsidRDefault="00300A47" w:rsidP="00C27192">
      <w:pPr>
        <w:spacing w:after="306" w:line="247" w:lineRule="auto"/>
        <w:ind w:firstLine="708"/>
        <w:jc w:val="center"/>
        <w:rPr>
          <w:color w:val="000000"/>
          <w:sz w:val="28"/>
          <w:szCs w:val="28"/>
          <w:lang w:eastAsia="uk-UA"/>
        </w:rPr>
      </w:pPr>
      <w:r>
        <w:rPr>
          <w:color w:val="000000"/>
          <w:sz w:val="28"/>
          <w:szCs w:val="28"/>
          <w:lang w:eastAsia="uk-UA"/>
        </w:rPr>
        <w:t>Малюнок</w:t>
      </w:r>
      <w:r w:rsidR="00C27192">
        <w:rPr>
          <w:color w:val="000000"/>
          <w:sz w:val="28"/>
          <w:szCs w:val="28"/>
          <w:lang w:eastAsia="uk-UA"/>
        </w:rPr>
        <w:t xml:space="preserve"> 5 – </w:t>
      </w:r>
      <w:r w:rsidR="00C27192" w:rsidRPr="00C27192">
        <w:rPr>
          <w:color w:val="000000"/>
          <w:sz w:val="28"/>
          <w:szCs w:val="28"/>
          <w:lang w:eastAsia="uk-UA"/>
        </w:rPr>
        <w:t>Палаючий ліс</w:t>
      </w:r>
    </w:p>
    <w:p w14:paraId="3F62906E" w14:textId="7931BD4A" w:rsidR="001257D4" w:rsidRPr="00DD7CAC" w:rsidRDefault="001257D4" w:rsidP="001257D4">
      <w:pPr>
        <w:spacing w:after="306" w:line="247" w:lineRule="auto"/>
        <w:ind w:firstLine="708"/>
        <w:jc w:val="both"/>
        <w:rPr>
          <w:color w:val="000000"/>
          <w:sz w:val="28"/>
          <w:szCs w:val="28"/>
          <w:lang w:eastAsia="uk-UA"/>
        </w:rPr>
      </w:pPr>
      <w:r w:rsidRPr="00DD7CAC">
        <w:rPr>
          <w:color w:val="000000"/>
          <w:sz w:val="28"/>
          <w:szCs w:val="28"/>
          <w:lang w:eastAsia="uk-UA"/>
        </w:rPr>
        <w:t>Дійшовши до даної перешкоди, відділення продовжує рух двійками прикриваючи один одного. Порядок подолання даної перешкоди простий і одночасно складний. На даному етапі подолання смуги перешкод військовослужбовці діючи в парі мають швидко пробігти через перешкоду де багато вогню та зайняти положення для прикриття в кінці перешкоди. Після зайняття положення для прикриття подають команду: «КРИЮ», це сигнал для наступної двійки про початок руху вперед. Таким чим все відділення долає перешкоду та направляється до наступної перешкоди.</w:t>
      </w:r>
    </w:p>
    <w:p w14:paraId="434B9551" w14:textId="77777777" w:rsidR="001257D4" w:rsidRPr="00DD7CAC" w:rsidRDefault="001257D4" w:rsidP="001257D4">
      <w:pPr>
        <w:spacing w:after="306" w:line="247" w:lineRule="auto"/>
        <w:jc w:val="both"/>
        <w:rPr>
          <w:color w:val="000000"/>
          <w:sz w:val="28"/>
          <w:szCs w:val="28"/>
          <w:lang w:eastAsia="uk-UA"/>
        </w:rPr>
      </w:pPr>
    </w:p>
    <w:p w14:paraId="45AC1799" w14:textId="77777777" w:rsidR="001257D4" w:rsidRPr="00DD7CAC" w:rsidRDefault="001257D4" w:rsidP="001257D4">
      <w:pPr>
        <w:spacing w:after="306" w:line="247" w:lineRule="auto"/>
        <w:jc w:val="both"/>
        <w:rPr>
          <w:color w:val="000000"/>
          <w:sz w:val="28"/>
          <w:szCs w:val="28"/>
          <w:lang w:eastAsia="uk-UA"/>
        </w:rPr>
      </w:pPr>
    </w:p>
    <w:p w14:paraId="761213E2" w14:textId="77777777" w:rsidR="001257D4" w:rsidRPr="00DD7CAC" w:rsidRDefault="001257D4" w:rsidP="001257D4">
      <w:pPr>
        <w:spacing w:after="306" w:line="247" w:lineRule="auto"/>
        <w:jc w:val="both"/>
        <w:rPr>
          <w:color w:val="000000"/>
          <w:sz w:val="28"/>
          <w:szCs w:val="28"/>
          <w:lang w:eastAsia="uk-UA"/>
        </w:rPr>
      </w:pPr>
    </w:p>
    <w:p w14:paraId="2E91B3FF" w14:textId="77777777" w:rsidR="001257D4" w:rsidRPr="00DD7CAC" w:rsidRDefault="001257D4" w:rsidP="001257D4">
      <w:pPr>
        <w:spacing w:after="306" w:line="247" w:lineRule="auto"/>
        <w:jc w:val="both"/>
        <w:rPr>
          <w:color w:val="000000"/>
          <w:sz w:val="28"/>
          <w:szCs w:val="28"/>
          <w:lang w:eastAsia="uk-UA"/>
        </w:rPr>
      </w:pPr>
    </w:p>
    <w:p w14:paraId="6E98A748" w14:textId="77777777" w:rsidR="001257D4" w:rsidRPr="00DD7CAC" w:rsidRDefault="001257D4" w:rsidP="001257D4">
      <w:pPr>
        <w:spacing w:after="306" w:line="247" w:lineRule="auto"/>
        <w:jc w:val="both"/>
        <w:rPr>
          <w:color w:val="000000"/>
          <w:sz w:val="28"/>
          <w:szCs w:val="28"/>
          <w:lang w:eastAsia="uk-UA"/>
        </w:rPr>
      </w:pPr>
    </w:p>
    <w:p w14:paraId="71566F23" w14:textId="77777777" w:rsidR="001257D4" w:rsidRPr="00DD7CAC" w:rsidRDefault="001257D4" w:rsidP="00C27192">
      <w:pPr>
        <w:spacing w:after="306" w:line="247" w:lineRule="auto"/>
        <w:ind w:firstLine="709"/>
        <w:jc w:val="both"/>
        <w:rPr>
          <w:b/>
          <w:color w:val="000000"/>
          <w:sz w:val="28"/>
          <w:szCs w:val="28"/>
          <w:lang w:eastAsia="uk-UA"/>
        </w:rPr>
      </w:pPr>
      <w:r w:rsidRPr="00DD7CAC">
        <w:rPr>
          <w:b/>
          <w:color w:val="000000"/>
          <w:sz w:val="28"/>
          <w:szCs w:val="28"/>
          <w:lang w:eastAsia="uk-UA"/>
        </w:rPr>
        <w:lastRenderedPageBreak/>
        <w:t>6. Перешкода №6 ‘‘Поламаний місток’’</w:t>
      </w:r>
    </w:p>
    <w:p w14:paraId="1BF286D5" w14:textId="77777777" w:rsidR="001257D4" w:rsidRPr="00DD7CAC" w:rsidRDefault="001257D4" w:rsidP="001257D4">
      <w:pPr>
        <w:spacing w:after="306" w:line="247" w:lineRule="auto"/>
        <w:rPr>
          <w:color w:val="000000"/>
          <w:sz w:val="28"/>
          <w:szCs w:val="28"/>
          <w:lang w:eastAsia="uk-UA"/>
        </w:rPr>
      </w:pPr>
      <w:r w:rsidRPr="00DD7CAC">
        <w:rPr>
          <w:noProof/>
          <w:color w:val="000000"/>
          <w:sz w:val="28"/>
          <w:szCs w:val="28"/>
          <w:lang w:eastAsia="uk-UA"/>
        </w:rPr>
        <w:drawing>
          <wp:inline distT="0" distB="0" distL="0" distR="0" wp14:anchorId="5B446267" wp14:editId="697FF6F6">
            <wp:extent cx="5942330" cy="4474225"/>
            <wp:effectExtent l="0" t="0" r="1270" b="2540"/>
            <wp:docPr id="6" name="Рисунок 6" descr="D:\ФОТО смуги\IMG_20240516_093138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ФОТО смуги\IMG_20240516_09313812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2330" cy="4474225"/>
                    </a:xfrm>
                    <a:prstGeom prst="rect">
                      <a:avLst/>
                    </a:prstGeom>
                    <a:noFill/>
                    <a:ln>
                      <a:noFill/>
                    </a:ln>
                  </pic:spPr>
                </pic:pic>
              </a:graphicData>
            </a:graphic>
          </wp:inline>
        </w:drawing>
      </w:r>
    </w:p>
    <w:p w14:paraId="1F3E2BBC" w14:textId="78BBCBBF" w:rsidR="00C27192" w:rsidRDefault="00C27192" w:rsidP="00C27192">
      <w:pPr>
        <w:spacing w:after="306" w:line="247" w:lineRule="auto"/>
        <w:ind w:firstLine="708"/>
        <w:jc w:val="center"/>
        <w:rPr>
          <w:color w:val="000000"/>
          <w:sz w:val="28"/>
          <w:szCs w:val="28"/>
          <w:lang w:eastAsia="uk-UA"/>
        </w:rPr>
      </w:pPr>
      <w:r>
        <w:rPr>
          <w:color w:val="000000"/>
          <w:sz w:val="28"/>
          <w:szCs w:val="28"/>
          <w:lang w:eastAsia="uk-UA"/>
        </w:rPr>
        <w:t xml:space="preserve">Рисунок 6 – </w:t>
      </w:r>
      <w:r w:rsidRPr="00C27192">
        <w:rPr>
          <w:color w:val="000000"/>
          <w:sz w:val="28"/>
          <w:szCs w:val="28"/>
          <w:lang w:eastAsia="uk-UA"/>
        </w:rPr>
        <w:t>Поламаний місток</w:t>
      </w:r>
    </w:p>
    <w:p w14:paraId="422B4942" w14:textId="0A50AEBD" w:rsidR="001257D4" w:rsidRPr="00DD7CAC" w:rsidRDefault="001257D4" w:rsidP="001257D4">
      <w:pPr>
        <w:spacing w:after="306" w:line="247" w:lineRule="auto"/>
        <w:ind w:firstLine="708"/>
        <w:jc w:val="both"/>
        <w:rPr>
          <w:color w:val="000000"/>
          <w:sz w:val="28"/>
          <w:szCs w:val="28"/>
          <w:lang w:eastAsia="uk-UA"/>
        </w:rPr>
      </w:pPr>
      <w:r w:rsidRPr="00DD7CAC">
        <w:rPr>
          <w:color w:val="000000"/>
          <w:sz w:val="28"/>
          <w:szCs w:val="28"/>
          <w:lang w:eastAsia="uk-UA"/>
        </w:rPr>
        <w:t>Дана перешкода одна з найбільш травматичних перешкод. Завдання відділення дійшовши до даної перешкоди долати в складі двійок, але рухатися потрібно дуже обережно, адже балки які призначені для пересування містком не стійкі. Військовослужбовцям пропонується долати дану перешкоду повільно та максимально сконцентрованим при русі по перешкоді та ставати тільки на стовпчики які знаходяться посередині кожної балки. Після подолання даної перешкоди відділення займає кругову оборону у вигляді коридору.</w:t>
      </w:r>
    </w:p>
    <w:p w14:paraId="11A64571" w14:textId="77777777" w:rsidR="001257D4" w:rsidRPr="00DD7CAC" w:rsidRDefault="001257D4" w:rsidP="001257D4">
      <w:pPr>
        <w:spacing w:after="306" w:line="247" w:lineRule="auto"/>
        <w:jc w:val="both"/>
        <w:rPr>
          <w:color w:val="000000"/>
          <w:sz w:val="28"/>
          <w:szCs w:val="28"/>
          <w:lang w:eastAsia="uk-UA"/>
        </w:rPr>
      </w:pPr>
    </w:p>
    <w:p w14:paraId="32C2B913" w14:textId="77777777" w:rsidR="001257D4" w:rsidRPr="00DD7CAC" w:rsidRDefault="001257D4" w:rsidP="001257D4">
      <w:pPr>
        <w:spacing w:after="306" w:line="247" w:lineRule="auto"/>
        <w:jc w:val="both"/>
        <w:rPr>
          <w:color w:val="000000"/>
          <w:sz w:val="28"/>
          <w:szCs w:val="28"/>
          <w:lang w:eastAsia="uk-UA"/>
        </w:rPr>
      </w:pPr>
    </w:p>
    <w:p w14:paraId="7342CA24" w14:textId="77777777" w:rsidR="001257D4" w:rsidRPr="00DD7CAC" w:rsidRDefault="001257D4" w:rsidP="001257D4">
      <w:pPr>
        <w:spacing w:after="306" w:line="247" w:lineRule="auto"/>
        <w:jc w:val="both"/>
        <w:rPr>
          <w:color w:val="000000"/>
          <w:sz w:val="28"/>
          <w:szCs w:val="28"/>
          <w:lang w:eastAsia="uk-UA"/>
        </w:rPr>
      </w:pPr>
    </w:p>
    <w:p w14:paraId="6451C8C7" w14:textId="77777777" w:rsidR="001257D4" w:rsidRPr="00DD7CAC" w:rsidRDefault="001257D4" w:rsidP="001257D4">
      <w:pPr>
        <w:spacing w:after="306" w:line="247" w:lineRule="auto"/>
        <w:jc w:val="both"/>
        <w:rPr>
          <w:color w:val="000000"/>
          <w:sz w:val="28"/>
          <w:szCs w:val="28"/>
          <w:lang w:eastAsia="uk-UA"/>
        </w:rPr>
      </w:pPr>
    </w:p>
    <w:p w14:paraId="30906451" w14:textId="77777777" w:rsidR="001257D4" w:rsidRPr="00DD7CAC" w:rsidRDefault="001257D4" w:rsidP="001257D4">
      <w:pPr>
        <w:spacing w:after="306" w:line="247" w:lineRule="auto"/>
        <w:jc w:val="both"/>
        <w:rPr>
          <w:color w:val="000000"/>
          <w:sz w:val="28"/>
          <w:szCs w:val="28"/>
          <w:lang w:eastAsia="uk-UA"/>
        </w:rPr>
      </w:pPr>
    </w:p>
    <w:p w14:paraId="000B0DF5" w14:textId="77777777" w:rsidR="001257D4" w:rsidRPr="00DD7CAC" w:rsidRDefault="001257D4" w:rsidP="001257D4">
      <w:pPr>
        <w:spacing w:after="306" w:line="247" w:lineRule="auto"/>
        <w:jc w:val="both"/>
        <w:rPr>
          <w:color w:val="000000"/>
          <w:sz w:val="28"/>
          <w:szCs w:val="28"/>
          <w:lang w:eastAsia="uk-UA"/>
        </w:rPr>
      </w:pPr>
    </w:p>
    <w:p w14:paraId="382751E9" w14:textId="77777777" w:rsidR="001257D4" w:rsidRPr="00DD7CAC" w:rsidRDefault="001257D4" w:rsidP="001257D4">
      <w:pPr>
        <w:spacing w:after="306" w:line="247" w:lineRule="auto"/>
        <w:rPr>
          <w:b/>
          <w:color w:val="000000"/>
          <w:sz w:val="28"/>
          <w:szCs w:val="28"/>
          <w:lang w:eastAsia="uk-UA"/>
        </w:rPr>
      </w:pPr>
      <w:r w:rsidRPr="00DD7CAC">
        <w:rPr>
          <w:b/>
          <w:color w:val="000000"/>
          <w:sz w:val="28"/>
          <w:szCs w:val="28"/>
          <w:lang w:eastAsia="uk-UA"/>
        </w:rPr>
        <w:lastRenderedPageBreak/>
        <w:t>7. Перешкода №7 ‘‘Зачистка знищеної техніки противника’’</w:t>
      </w:r>
    </w:p>
    <w:p w14:paraId="577E2964" w14:textId="77777777" w:rsidR="001257D4" w:rsidRPr="00DD7CAC" w:rsidRDefault="001257D4" w:rsidP="001257D4">
      <w:pPr>
        <w:spacing w:after="306" w:line="247" w:lineRule="auto"/>
        <w:rPr>
          <w:color w:val="000000"/>
          <w:sz w:val="28"/>
          <w:szCs w:val="28"/>
          <w:lang w:eastAsia="uk-UA"/>
        </w:rPr>
      </w:pPr>
      <w:r w:rsidRPr="00DD7CAC">
        <w:rPr>
          <w:noProof/>
          <w:color w:val="000000"/>
          <w:sz w:val="28"/>
          <w:szCs w:val="28"/>
          <w:lang w:eastAsia="uk-UA"/>
        </w:rPr>
        <w:drawing>
          <wp:inline distT="0" distB="0" distL="0" distR="0" wp14:anchorId="6D322AA2" wp14:editId="389A7EF0">
            <wp:extent cx="5942330" cy="4474225"/>
            <wp:effectExtent l="0" t="0" r="1270" b="2540"/>
            <wp:docPr id="8" name="Рисунок 8" descr="D:\ФОТО смуги\IMG_20240516_093200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ФОТО смуги\IMG_20240516_09320082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2330" cy="4474225"/>
                    </a:xfrm>
                    <a:prstGeom prst="rect">
                      <a:avLst/>
                    </a:prstGeom>
                    <a:noFill/>
                    <a:ln>
                      <a:noFill/>
                    </a:ln>
                  </pic:spPr>
                </pic:pic>
              </a:graphicData>
            </a:graphic>
          </wp:inline>
        </w:drawing>
      </w:r>
    </w:p>
    <w:p w14:paraId="0B0E258A" w14:textId="72815AB6" w:rsidR="00C27192" w:rsidRDefault="00C27192" w:rsidP="00C27192">
      <w:pPr>
        <w:spacing w:after="306" w:line="247" w:lineRule="auto"/>
        <w:ind w:firstLine="708"/>
        <w:jc w:val="center"/>
        <w:rPr>
          <w:color w:val="000000"/>
          <w:sz w:val="28"/>
          <w:szCs w:val="28"/>
          <w:lang w:eastAsia="uk-UA"/>
        </w:rPr>
      </w:pPr>
      <w:r>
        <w:rPr>
          <w:color w:val="000000"/>
          <w:sz w:val="28"/>
          <w:szCs w:val="28"/>
          <w:lang w:eastAsia="uk-UA"/>
        </w:rPr>
        <w:t>Рисунок 7 –</w:t>
      </w:r>
      <w:r w:rsidRPr="00C27192">
        <w:t xml:space="preserve"> </w:t>
      </w:r>
      <w:r w:rsidRPr="00C27192">
        <w:rPr>
          <w:color w:val="000000"/>
          <w:sz w:val="28"/>
          <w:szCs w:val="28"/>
          <w:lang w:eastAsia="uk-UA"/>
        </w:rPr>
        <w:t>Зачистка знищеної техніки противника</w:t>
      </w:r>
    </w:p>
    <w:p w14:paraId="1E06C1B0" w14:textId="70CAE850" w:rsidR="001257D4" w:rsidRPr="00DD7CAC" w:rsidRDefault="001257D4" w:rsidP="001257D4">
      <w:pPr>
        <w:spacing w:after="306" w:line="247" w:lineRule="auto"/>
        <w:ind w:firstLine="708"/>
        <w:jc w:val="both"/>
        <w:rPr>
          <w:color w:val="000000"/>
          <w:sz w:val="28"/>
          <w:szCs w:val="28"/>
          <w:lang w:eastAsia="uk-UA"/>
        </w:rPr>
      </w:pPr>
      <w:r w:rsidRPr="00DD7CAC">
        <w:rPr>
          <w:color w:val="000000"/>
          <w:sz w:val="28"/>
          <w:szCs w:val="28"/>
          <w:lang w:eastAsia="uk-UA"/>
        </w:rPr>
        <w:t xml:space="preserve">Дійшовши до даної перешкоди, </w:t>
      </w:r>
      <w:r w:rsidR="00300A47">
        <w:rPr>
          <w:color w:val="000000"/>
          <w:sz w:val="28"/>
          <w:szCs w:val="28"/>
          <w:lang w:eastAsia="uk-UA"/>
        </w:rPr>
        <w:t>крайня двійка виходить на</w:t>
      </w:r>
      <w:r w:rsidRPr="00DD7CAC">
        <w:rPr>
          <w:color w:val="000000"/>
          <w:sz w:val="28"/>
          <w:szCs w:val="28"/>
          <w:lang w:eastAsia="uk-UA"/>
        </w:rPr>
        <w:t xml:space="preserve"> зачистк</w:t>
      </w:r>
      <w:r w:rsidR="00300A47">
        <w:rPr>
          <w:color w:val="000000"/>
          <w:sz w:val="28"/>
          <w:szCs w:val="28"/>
          <w:lang w:eastAsia="uk-UA"/>
        </w:rPr>
        <w:t>у</w:t>
      </w:r>
      <w:r w:rsidRPr="00DD7CAC">
        <w:rPr>
          <w:color w:val="000000"/>
          <w:sz w:val="28"/>
          <w:szCs w:val="28"/>
          <w:lang w:eastAsia="uk-UA"/>
        </w:rPr>
        <w:t xml:space="preserve"> підбитої техніки противника. Перш</w:t>
      </w:r>
      <w:r w:rsidR="00300A47">
        <w:rPr>
          <w:color w:val="000000"/>
          <w:sz w:val="28"/>
          <w:szCs w:val="28"/>
          <w:lang w:eastAsia="uk-UA"/>
        </w:rPr>
        <w:t>ий номер бере на контроль сектор «12»</w:t>
      </w:r>
      <w:r w:rsidR="00AD2690">
        <w:rPr>
          <w:color w:val="000000"/>
          <w:sz w:val="28"/>
          <w:szCs w:val="28"/>
          <w:lang w:eastAsia="uk-UA"/>
        </w:rPr>
        <w:t xml:space="preserve"> та починає нарізку кутів для безпечного виходу на кидок гранати в люк танка, другий номер прикриває фланг від техніки. В цей час група знаходиться в круговій обороні на віддаленні. Перший номер, після того як впевнився у відсутності противника (нарізка кутів), «</w:t>
      </w:r>
      <w:r w:rsidRPr="00DD7CAC">
        <w:rPr>
          <w:color w:val="000000"/>
          <w:sz w:val="28"/>
          <w:szCs w:val="28"/>
          <w:lang w:eastAsia="uk-UA"/>
        </w:rPr>
        <w:t>за</w:t>
      </w:r>
      <w:r w:rsidR="00AD2690">
        <w:rPr>
          <w:color w:val="000000"/>
          <w:sz w:val="28"/>
          <w:szCs w:val="28"/>
          <w:lang w:eastAsia="uk-UA"/>
        </w:rPr>
        <w:t>штовхує»</w:t>
      </w:r>
      <w:r w:rsidRPr="00DD7CAC">
        <w:rPr>
          <w:color w:val="000000"/>
          <w:sz w:val="28"/>
          <w:szCs w:val="28"/>
          <w:lang w:eastAsia="uk-UA"/>
        </w:rPr>
        <w:t xml:space="preserve"> імітаційну гранату в </w:t>
      </w:r>
      <w:r w:rsidR="00AD2690">
        <w:rPr>
          <w:color w:val="000000"/>
          <w:sz w:val="28"/>
          <w:szCs w:val="28"/>
          <w:lang w:eastAsia="uk-UA"/>
        </w:rPr>
        <w:t xml:space="preserve">люк </w:t>
      </w:r>
      <w:r w:rsidRPr="00DD7CAC">
        <w:rPr>
          <w:color w:val="000000"/>
          <w:sz w:val="28"/>
          <w:szCs w:val="28"/>
          <w:lang w:eastAsia="uk-UA"/>
        </w:rPr>
        <w:t>башт</w:t>
      </w:r>
      <w:r w:rsidR="00AD2690">
        <w:rPr>
          <w:color w:val="000000"/>
          <w:sz w:val="28"/>
          <w:szCs w:val="28"/>
          <w:lang w:eastAsia="uk-UA"/>
        </w:rPr>
        <w:t>и</w:t>
      </w:r>
      <w:r w:rsidRPr="00DD7CAC">
        <w:rPr>
          <w:color w:val="000000"/>
          <w:sz w:val="28"/>
          <w:szCs w:val="28"/>
          <w:lang w:eastAsia="uk-UA"/>
        </w:rPr>
        <w:t xml:space="preserve"> техніки</w:t>
      </w:r>
      <w:r w:rsidR="00AD2690">
        <w:rPr>
          <w:color w:val="000000"/>
          <w:sz w:val="28"/>
          <w:szCs w:val="28"/>
          <w:lang w:eastAsia="uk-UA"/>
        </w:rPr>
        <w:t xml:space="preserve">, </w:t>
      </w:r>
      <w:r w:rsidRPr="00DD7CAC">
        <w:rPr>
          <w:color w:val="000000"/>
          <w:sz w:val="28"/>
          <w:szCs w:val="28"/>
          <w:lang w:eastAsia="uk-UA"/>
        </w:rPr>
        <w:t>подає команду «ГРАНАТА»</w:t>
      </w:r>
      <w:r w:rsidR="00AD2690">
        <w:rPr>
          <w:color w:val="000000"/>
          <w:sz w:val="28"/>
          <w:szCs w:val="28"/>
          <w:lang w:eastAsia="uk-UA"/>
        </w:rPr>
        <w:t xml:space="preserve"> та максимально понижує силует не повертаючись спиною до противника</w:t>
      </w:r>
      <w:r w:rsidRPr="00DD7CAC">
        <w:rPr>
          <w:color w:val="000000"/>
          <w:sz w:val="28"/>
          <w:szCs w:val="28"/>
          <w:lang w:eastAsia="uk-UA"/>
        </w:rPr>
        <w:t xml:space="preserve">. </w:t>
      </w:r>
      <w:r w:rsidR="00AD2690">
        <w:rPr>
          <w:color w:val="000000"/>
          <w:sz w:val="28"/>
          <w:szCs w:val="28"/>
          <w:lang w:eastAsia="uk-UA"/>
        </w:rPr>
        <w:t>Під час кидка гранати другий номер контролює сектор свого побратима</w:t>
      </w:r>
      <w:r w:rsidRPr="00DD7CAC">
        <w:rPr>
          <w:color w:val="000000"/>
          <w:sz w:val="28"/>
          <w:szCs w:val="28"/>
          <w:lang w:eastAsia="uk-UA"/>
        </w:rPr>
        <w:t xml:space="preserve">. Після вибуху відділення продовжує рух </w:t>
      </w:r>
      <w:r w:rsidR="00AD2690">
        <w:rPr>
          <w:color w:val="000000"/>
          <w:sz w:val="28"/>
          <w:szCs w:val="28"/>
          <w:lang w:eastAsia="uk-UA"/>
        </w:rPr>
        <w:t xml:space="preserve">двійками </w:t>
      </w:r>
      <w:r w:rsidRPr="00DD7CAC">
        <w:rPr>
          <w:color w:val="000000"/>
          <w:sz w:val="28"/>
          <w:szCs w:val="28"/>
          <w:lang w:eastAsia="uk-UA"/>
        </w:rPr>
        <w:t>в напрямку наступної перешкод</w:t>
      </w:r>
      <w:r w:rsidR="00AD2690">
        <w:rPr>
          <w:color w:val="000000"/>
          <w:sz w:val="28"/>
          <w:szCs w:val="28"/>
          <w:lang w:eastAsia="uk-UA"/>
        </w:rPr>
        <w:t>,</w:t>
      </w:r>
      <w:r w:rsidRPr="00DD7CAC">
        <w:rPr>
          <w:color w:val="000000"/>
          <w:sz w:val="28"/>
          <w:szCs w:val="28"/>
          <w:lang w:eastAsia="uk-UA"/>
        </w:rPr>
        <w:t xml:space="preserve"> прикриваючи один одного.</w:t>
      </w:r>
    </w:p>
    <w:p w14:paraId="0441470C" w14:textId="77777777" w:rsidR="001257D4" w:rsidRPr="00DD7CAC" w:rsidRDefault="001257D4" w:rsidP="001257D4">
      <w:pPr>
        <w:spacing w:after="306" w:line="247" w:lineRule="auto"/>
        <w:rPr>
          <w:b/>
          <w:color w:val="000000"/>
          <w:sz w:val="28"/>
          <w:szCs w:val="28"/>
          <w:lang w:eastAsia="uk-UA"/>
        </w:rPr>
      </w:pPr>
    </w:p>
    <w:p w14:paraId="574F3D1F" w14:textId="77777777" w:rsidR="001257D4" w:rsidRPr="00DD7CAC" w:rsidRDefault="001257D4" w:rsidP="001257D4">
      <w:pPr>
        <w:spacing w:after="306" w:line="247" w:lineRule="auto"/>
        <w:rPr>
          <w:b/>
          <w:color w:val="000000"/>
          <w:sz w:val="28"/>
          <w:szCs w:val="28"/>
          <w:lang w:eastAsia="uk-UA"/>
        </w:rPr>
      </w:pPr>
    </w:p>
    <w:p w14:paraId="1CAA9AE9" w14:textId="333F2965" w:rsidR="001257D4" w:rsidRDefault="001257D4" w:rsidP="001257D4">
      <w:pPr>
        <w:spacing w:after="306" w:line="247" w:lineRule="auto"/>
        <w:rPr>
          <w:b/>
          <w:color w:val="000000"/>
          <w:sz w:val="28"/>
          <w:szCs w:val="28"/>
          <w:lang w:eastAsia="uk-UA"/>
        </w:rPr>
      </w:pPr>
    </w:p>
    <w:p w14:paraId="1923C390" w14:textId="0C1223D0" w:rsidR="00AD2690" w:rsidRDefault="00AD2690" w:rsidP="001257D4">
      <w:pPr>
        <w:spacing w:after="306" w:line="247" w:lineRule="auto"/>
        <w:rPr>
          <w:b/>
          <w:color w:val="000000"/>
          <w:sz w:val="28"/>
          <w:szCs w:val="28"/>
          <w:lang w:eastAsia="uk-UA"/>
        </w:rPr>
      </w:pPr>
    </w:p>
    <w:p w14:paraId="2EF49464" w14:textId="77777777" w:rsidR="00AD2690" w:rsidRPr="00DD7CAC" w:rsidRDefault="00AD2690" w:rsidP="001257D4">
      <w:pPr>
        <w:spacing w:after="306" w:line="247" w:lineRule="auto"/>
        <w:rPr>
          <w:b/>
          <w:color w:val="000000"/>
          <w:sz w:val="28"/>
          <w:szCs w:val="28"/>
          <w:lang w:eastAsia="uk-UA"/>
        </w:rPr>
      </w:pPr>
    </w:p>
    <w:p w14:paraId="5F13913E" w14:textId="660C9D5A" w:rsidR="001257D4" w:rsidRPr="00DD7CAC" w:rsidRDefault="001257D4" w:rsidP="001257D4">
      <w:pPr>
        <w:spacing w:after="306" w:line="247" w:lineRule="auto"/>
        <w:rPr>
          <w:b/>
          <w:color w:val="000000"/>
          <w:sz w:val="28"/>
          <w:szCs w:val="28"/>
          <w:lang w:eastAsia="uk-UA"/>
        </w:rPr>
      </w:pPr>
      <w:r w:rsidRPr="00DD7CAC">
        <w:rPr>
          <w:b/>
          <w:color w:val="000000"/>
          <w:sz w:val="28"/>
          <w:szCs w:val="28"/>
          <w:lang w:eastAsia="uk-UA"/>
        </w:rPr>
        <w:lastRenderedPageBreak/>
        <w:t>8. Перешкода №8 ‘‘</w:t>
      </w:r>
      <w:r w:rsidR="00DA02D1">
        <w:rPr>
          <w:b/>
          <w:color w:val="000000"/>
          <w:sz w:val="28"/>
          <w:szCs w:val="28"/>
          <w:lang w:eastAsia="uk-UA"/>
        </w:rPr>
        <w:t>Переповзання по трубі</w:t>
      </w:r>
      <w:r w:rsidRPr="00DD7CAC">
        <w:rPr>
          <w:b/>
          <w:color w:val="000000"/>
          <w:sz w:val="28"/>
          <w:szCs w:val="28"/>
          <w:lang w:eastAsia="uk-UA"/>
        </w:rPr>
        <w:t>’’</w:t>
      </w:r>
    </w:p>
    <w:p w14:paraId="0CB7DAE2" w14:textId="77777777" w:rsidR="001257D4" w:rsidRPr="00DD7CAC" w:rsidRDefault="001257D4" w:rsidP="001257D4">
      <w:pPr>
        <w:spacing w:after="306" w:line="247" w:lineRule="auto"/>
        <w:rPr>
          <w:color w:val="000000"/>
          <w:sz w:val="28"/>
          <w:szCs w:val="28"/>
          <w:lang w:eastAsia="uk-UA"/>
        </w:rPr>
      </w:pPr>
      <w:r w:rsidRPr="00DD7CAC">
        <w:rPr>
          <w:noProof/>
          <w:color w:val="000000"/>
          <w:sz w:val="28"/>
          <w:szCs w:val="28"/>
          <w:lang w:eastAsia="uk-UA"/>
        </w:rPr>
        <w:drawing>
          <wp:inline distT="0" distB="0" distL="0" distR="0" wp14:anchorId="1A04A138" wp14:editId="3EA9A7A0">
            <wp:extent cx="5983234" cy="5818617"/>
            <wp:effectExtent l="6032" t="0" r="4763" b="4762"/>
            <wp:docPr id="9" name="Рисунок 9" descr="D:\ФОТО смуги\IMG_20240516_093250663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ФОТО смуги\IMG_20240516_093250663_HDR.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5989635" cy="5824841"/>
                    </a:xfrm>
                    <a:prstGeom prst="rect">
                      <a:avLst/>
                    </a:prstGeom>
                    <a:noFill/>
                    <a:ln>
                      <a:noFill/>
                    </a:ln>
                  </pic:spPr>
                </pic:pic>
              </a:graphicData>
            </a:graphic>
          </wp:inline>
        </w:drawing>
      </w:r>
    </w:p>
    <w:p w14:paraId="5C6773C1" w14:textId="2F32EE52" w:rsidR="00C27192" w:rsidRDefault="00DA02D1" w:rsidP="00C27192">
      <w:pPr>
        <w:spacing w:after="306" w:line="247" w:lineRule="auto"/>
        <w:ind w:firstLine="708"/>
        <w:jc w:val="center"/>
      </w:pPr>
      <w:r>
        <w:rPr>
          <w:color w:val="000000"/>
          <w:sz w:val="28"/>
          <w:szCs w:val="28"/>
          <w:lang w:eastAsia="uk-UA"/>
        </w:rPr>
        <w:t>Малюнок</w:t>
      </w:r>
      <w:r w:rsidR="00C27192">
        <w:rPr>
          <w:color w:val="000000"/>
          <w:sz w:val="28"/>
          <w:szCs w:val="28"/>
          <w:lang w:eastAsia="uk-UA"/>
        </w:rPr>
        <w:t xml:space="preserve"> 8 –</w:t>
      </w:r>
      <w:r w:rsidR="00C27192" w:rsidRPr="00C27192">
        <w:t xml:space="preserve"> </w:t>
      </w:r>
      <w:r>
        <w:t>Переповзання по трубі</w:t>
      </w:r>
    </w:p>
    <w:p w14:paraId="0454BE09" w14:textId="58A2F320" w:rsidR="001257D4" w:rsidRPr="00DD7CAC" w:rsidRDefault="001257D4" w:rsidP="001257D4">
      <w:pPr>
        <w:spacing w:after="306" w:line="247" w:lineRule="auto"/>
        <w:ind w:firstLine="708"/>
        <w:jc w:val="both"/>
        <w:rPr>
          <w:color w:val="000000"/>
          <w:sz w:val="28"/>
          <w:szCs w:val="28"/>
          <w:lang w:eastAsia="uk-UA"/>
        </w:rPr>
      </w:pPr>
      <w:r w:rsidRPr="00DD7CAC">
        <w:rPr>
          <w:color w:val="000000"/>
          <w:sz w:val="28"/>
          <w:szCs w:val="28"/>
          <w:lang w:eastAsia="uk-UA"/>
        </w:rPr>
        <w:t>Перша двійка</w:t>
      </w:r>
      <w:r w:rsidR="00DA02D1">
        <w:rPr>
          <w:color w:val="000000"/>
          <w:sz w:val="28"/>
          <w:szCs w:val="28"/>
          <w:lang w:eastAsia="uk-UA"/>
        </w:rPr>
        <w:t>,</w:t>
      </w:r>
      <w:r w:rsidRPr="00DD7CAC">
        <w:rPr>
          <w:color w:val="000000"/>
          <w:sz w:val="28"/>
          <w:szCs w:val="28"/>
          <w:lang w:eastAsia="uk-UA"/>
        </w:rPr>
        <w:t xml:space="preserve"> яка дійшла до даної перешкоди займає положення для прикриття </w:t>
      </w:r>
      <w:r w:rsidR="00DA02D1" w:rsidRPr="00DD7CAC">
        <w:rPr>
          <w:color w:val="000000"/>
          <w:sz w:val="28"/>
          <w:szCs w:val="28"/>
          <w:lang w:eastAsia="uk-UA"/>
        </w:rPr>
        <w:t>справа</w:t>
      </w:r>
      <w:r w:rsidRPr="00DD7CAC">
        <w:rPr>
          <w:color w:val="000000"/>
          <w:sz w:val="28"/>
          <w:szCs w:val="28"/>
          <w:lang w:eastAsia="uk-UA"/>
        </w:rPr>
        <w:t xml:space="preserve"> та зліва від перешкоди. Наступна двійка</w:t>
      </w:r>
      <w:r w:rsidR="00DA02D1">
        <w:rPr>
          <w:color w:val="000000"/>
          <w:sz w:val="28"/>
          <w:szCs w:val="28"/>
          <w:lang w:eastAsia="uk-UA"/>
        </w:rPr>
        <w:t>,</w:t>
      </w:r>
      <w:r w:rsidRPr="00DD7CAC">
        <w:rPr>
          <w:color w:val="000000"/>
          <w:sz w:val="28"/>
          <w:szCs w:val="28"/>
          <w:lang w:eastAsia="uk-UA"/>
        </w:rPr>
        <w:t xml:space="preserve"> яка почала рух по черзі долає дану перешкоду методом переповзання. Після подолання перешкоди першою двійкою, військовослужбовці займають положення для прикриття та подають команду «КРИЮ» і тільки після цього починає рух наступна двійка.</w:t>
      </w:r>
    </w:p>
    <w:p w14:paraId="420B2002" w14:textId="77777777" w:rsidR="001257D4" w:rsidRPr="00DD7CAC" w:rsidRDefault="001257D4" w:rsidP="001257D4">
      <w:pPr>
        <w:spacing w:after="306" w:line="247" w:lineRule="auto"/>
        <w:rPr>
          <w:b/>
          <w:color w:val="000000"/>
          <w:sz w:val="28"/>
          <w:szCs w:val="28"/>
          <w:lang w:eastAsia="uk-UA"/>
        </w:rPr>
      </w:pPr>
    </w:p>
    <w:p w14:paraId="3FD7C42B" w14:textId="77777777" w:rsidR="001257D4" w:rsidRPr="00DD7CAC" w:rsidRDefault="001257D4" w:rsidP="001257D4">
      <w:pPr>
        <w:spacing w:after="306" w:line="247" w:lineRule="auto"/>
        <w:rPr>
          <w:b/>
          <w:color w:val="000000"/>
          <w:sz w:val="28"/>
          <w:szCs w:val="28"/>
          <w:lang w:eastAsia="uk-UA"/>
        </w:rPr>
      </w:pPr>
    </w:p>
    <w:p w14:paraId="763A4538" w14:textId="77777777" w:rsidR="001257D4" w:rsidRPr="00DD7CAC" w:rsidRDefault="001257D4" w:rsidP="001257D4">
      <w:pPr>
        <w:spacing w:after="306" w:line="247" w:lineRule="auto"/>
        <w:rPr>
          <w:b/>
          <w:color w:val="000000"/>
          <w:sz w:val="28"/>
          <w:szCs w:val="28"/>
          <w:lang w:eastAsia="uk-UA"/>
        </w:rPr>
      </w:pPr>
    </w:p>
    <w:p w14:paraId="6EE6D644" w14:textId="2CB625C6" w:rsidR="001257D4" w:rsidRPr="00DD7CAC" w:rsidRDefault="001257D4" w:rsidP="00C27192">
      <w:pPr>
        <w:spacing w:after="306" w:line="247" w:lineRule="auto"/>
        <w:ind w:firstLine="709"/>
        <w:jc w:val="both"/>
        <w:rPr>
          <w:b/>
          <w:color w:val="000000"/>
          <w:sz w:val="28"/>
          <w:szCs w:val="28"/>
          <w:lang w:eastAsia="uk-UA"/>
        </w:rPr>
      </w:pPr>
      <w:r w:rsidRPr="00DD7CAC">
        <w:rPr>
          <w:b/>
          <w:color w:val="000000"/>
          <w:sz w:val="28"/>
          <w:szCs w:val="28"/>
          <w:lang w:eastAsia="uk-UA"/>
        </w:rPr>
        <w:lastRenderedPageBreak/>
        <w:t>9. Перешкода №9 ‘‘</w:t>
      </w:r>
      <w:r w:rsidR="00DA02D1">
        <w:rPr>
          <w:b/>
          <w:color w:val="000000"/>
          <w:sz w:val="28"/>
          <w:szCs w:val="28"/>
          <w:lang w:eastAsia="uk-UA"/>
        </w:rPr>
        <w:t>Задимлена траншея</w:t>
      </w:r>
      <w:r w:rsidRPr="00DD7CAC">
        <w:rPr>
          <w:b/>
          <w:color w:val="000000"/>
          <w:sz w:val="28"/>
          <w:szCs w:val="28"/>
          <w:lang w:eastAsia="uk-UA"/>
        </w:rPr>
        <w:t>’’</w:t>
      </w:r>
    </w:p>
    <w:p w14:paraId="28B6E83D" w14:textId="77777777" w:rsidR="001257D4" w:rsidRPr="00DD7CAC" w:rsidRDefault="001257D4" w:rsidP="001257D4">
      <w:pPr>
        <w:spacing w:after="306" w:line="247" w:lineRule="auto"/>
        <w:rPr>
          <w:color w:val="000000"/>
          <w:sz w:val="28"/>
          <w:szCs w:val="28"/>
          <w:lang w:eastAsia="uk-UA"/>
        </w:rPr>
      </w:pPr>
      <w:r w:rsidRPr="00DD7CAC">
        <w:rPr>
          <w:noProof/>
          <w:color w:val="000000"/>
          <w:sz w:val="28"/>
          <w:szCs w:val="28"/>
          <w:lang w:eastAsia="uk-UA"/>
        </w:rPr>
        <w:drawing>
          <wp:inline distT="0" distB="0" distL="0" distR="0" wp14:anchorId="0D908D81" wp14:editId="7D91424F">
            <wp:extent cx="5942330" cy="4474225"/>
            <wp:effectExtent l="0" t="0" r="1270" b="2540"/>
            <wp:docPr id="11" name="Рисунок 11" descr="D:\ФОТО смуги\IMG_20240516_0933348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ФОТО смуги\IMG_20240516_09333488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2330" cy="4474225"/>
                    </a:xfrm>
                    <a:prstGeom prst="rect">
                      <a:avLst/>
                    </a:prstGeom>
                    <a:noFill/>
                    <a:ln>
                      <a:noFill/>
                    </a:ln>
                  </pic:spPr>
                </pic:pic>
              </a:graphicData>
            </a:graphic>
          </wp:inline>
        </w:drawing>
      </w:r>
    </w:p>
    <w:p w14:paraId="0F275E41" w14:textId="1DF5285E" w:rsidR="00C27192" w:rsidRDefault="00C27192" w:rsidP="00C27192">
      <w:pPr>
        <w:spacing w:after="306" w:line="247" w:lineRule="auto"/>
        <w:ind w:firstLine="708"/>
        <w:jc w:val="center"/>
        <w:rPr>
          <w:color w:val="000000"/>
          <w:sz w:val="28"/>
          <w:szCs w:val="28"/>
          <w:lang w:eastAsia="uk-UA"/>
        </w:rPr>
      </w:pPr>
      <w:r>
        <w:rPr>
          <w:color w:val="000000"/>
          <w:sz w:val="28"/>
          <w:szCs w:val="28"/>
          <w:lang w:eastAsia="uk-UA"/>
        </w:rPr>
        <w:t xml:space="preserve">Рисунок 9 – </w:t>
      </w:r>
      <w:r w:rsidR="00DA02D1">
        <w:rPr>
          <w:color w:val="000000"/>
          <w:sz w:val="28"/>
          <w:szCs w:val="28"/>
          <w:lang w:eastAsia="uk-UA"/>
        </w:rPr>
        <w:t>Задимлена траншея</w:t>
      </w:r>
    </w:p>
    <w:p w14:paraId="0BF8379E" w14:textId="5DF4E07B" w:rsidR="001257D4" w:rsidRPr="00DD7CAC" w:rsidRDefault="001257D4" w:rsidP="001257D4">
      <w:pPr>
        <w:spacing w:after="306" w:line="247" w:lineRule="auto"/>
        <w:ind w:firstLine="708"/>
        <w:jc w:val="both"/>
        <w:rPr>
          <w:color w:val="000000"/>
          <w:sz w:val="28"/>
          <w:szCs w:val="28"/>
          <w:lang w:eastAsia="uk-UA"/>
        </w:rPr>
      </w:pPr>
      <w:r w:rsidRPr="00DD7CAC">
        <w:rPr>
          <w:color w:val="000000"/>
          <w:sz w:val="28"/>
          <w:szCs w:val="28"/>
          <w:lang w:eastAsia="uk-UA"/>
        </w:rPr>
        <w:t>Перший хто з військовослужбовців дійшов до даної перешкоди, встає попереду на початку перешкоди та подає команду «ЗА МНОЮ СТАВАЙ». Після команди «ЗА МНОЮ СТАВАЙ» все відділення становиться один за одним. Перший військовослужбовець завжди дивиться вперед, крайній в тил, інші в сторони через одного в право та вліво. Коли перший військовослужбовець впевнився що всі готові до руху, подає команду «ВПЕРЕД». Під час подолання дана перешкода задимлюється димом для дезорієнтування військовослужбовців. При виході з перешкоди завдання відділення розкритися в кругову оборону у вигляді коридора</w:t>
      </w:r>
      <w:r w:rsidR="00DA02D1">
        <w:rPr>
          <w:color w:val="000000"/>
          <w:sz w:val="28"/>
          <w:szCs w:val="28"/>
          <w:lang w:eastAsia="uk-UA"/>
        </w:rPr>
        <w:t>.</w:t>
      </w:r>
      <w:r w:rsidRPr="00DD7CAC">
        <w:rPr>
          <w:color w:val="000000"/>
          <w:sz w:val="28"/>
          <w:szCs w:val="28"/>
          <w:lang w:eastAsia="uk-UA"/>
        </w:rPr>
        <w:t xml:space="preserve"> </w:t>
      </w:r>
      <w:r w:rsidR="00DA02D1">
        <w:rPr>
          <w:color w:val="000000"/>
          <w:sz w:val="28"/>
          <w:szCs w:val="28"/>
          <w:lang w:eastAsia="uk-UA"/>
        </w:rPr>
        <w:t>П</w:t>
      </w:r>
      <w:r w:rsidRPr="00DD7CAC">
        <w:rPr>
          <w:color w:val="000000"/>
          <w:sz w:val="28"/>
          <w:szCs w:val="28"/>
          <w:lang w:eastAsia="uk-UA"/>
        </w:rPr>
        <w:t>ерша двійка</w:t>
      </w:r>
      <w:r w:rsidR="00DA02D1">
        <w:rPr>
          <w:color w:val="000000"/>
          <w:sz w:val="28"/>
          <w:szCs w:val="28"/>
          <w:lang w:eastAsia="uk-UA"/>
        </w:rPr>
        <w:t>,</w:t>
      </w:r>
      <w:r w:rsidRPr="00DD7CAC">
        <w:rPr>
          <w:color w:val="000000"/>
          <w:sz w:val="28"/>
          <w:szCs w:val="28"/>
          <w:lang w:eastAsia="uk-UA"/>
        </w:rPr>
        <w:t xml:space="preserve"> яка виходить з перешкоди</w:t>
      </w:r>
      <w:r w:rsidR="00DA02D1">
        <w:rPr>
          <w:color w:val="000000"/>
          <w:sz w:val="28"/>
          <w:szCs w:val="28"/>
          <w:lang w:eastAsia="uk-UA"/>
        </w:rPr>
        <w:t>,</w:t>
      </w:r>
      <w:r w:rsidRPr="00DD7CAC">
        <w:rPr>
          <w:color w:val="000000"/>
          <w:sz w:val="28"/>
          <w:szCs w:val="28"/>
          <w:lang w:eastAsia="uk-UA"/>
        </w:rPr>
        <w:t xml:space="preserve"> одразу займає положення для прикриття. Наступна двійка пробігає </w:t>
      </w:r>
      <w:r w:rsidR="00DA02D1">
        <w:rPr>
          <w:color w:val="000000"/>
          <w:sz w:val="28"/>
          <w:szCs w:val="28"/>
          <w:lang w:eastAsia="uk-UA"/>
        </w:rPr>
        <w:t xml:space="preserve">і </w:t>
      </w:r>
      <w:r w:rsidR="00DA02D1" w:rsidRPr="00DD7CAC">
        <w:rPr>
          <w:color w:val="000000"/>
          <w:sz w:val="28"/>
          <w:szCs w:val="28"/>
          <w:lang w:eastAsia="uk-UA"/>
        </w:rPr>
        <w:t xml:space="preserve">займає положення для прикриття </w:t>
      </w:r>
      <w:r w:rsidRPr="00DD7CAC">
        <w:rPr>
          <w:color w:val="000000"/>
          <w:sz w:val="28"/>
          <w:szCs w:val="28"/>
          <w:lang w:eastAsia="uk-UA"/>
        </w:rPr>
        <w:t>попереду, таким чином все відділення розкривається в напрямку наступної перешкоди.</w:t>
      </w:r>
      <w:r w:rsidR="00DA02D1">
        <w:rPr>
          <w:color w:val="000000"/>
          <w:sz w:val="28"/>
          <w:szCs w:val="28"/>
          <w:lang w:eastAsia="uk-UA"/>
        </w:rPr>
        <w:t xml:space="preserve"> Дистанція між військовослужбовцями має бути не менше 5 метрів.</w:t>
      </w:r>
    </w:p>
    <w:p w14:paraId="4C7A5881" w14:textId="77777777" w:rsidR="001257D4" w:rsidRPr="00DD7CAC" w:rsidRDefault="001257D4" w:rsidP="001257D4">
      <w:pPr>
        <w:spacing w:after="306" w:line="247" w:lineRule="auto"/>
        <w:jc w:val="center"/>
        <w:rPr>
          <w:b/>
          <w:color w:val="000000"/>
          <w:sz w:val="28"/>
          <w:szCs w:val="28"/>
          <w:lang w:eastAsia="uk-UA"/>
        </w:rPr>
      </w:pPr>
    </w:p>
    <w:p w14:paraId="0CA217DF" w14:textId="77777777" w:rsidR="001257D4" w:rsidRPr="00DD7CAC" w:rsidRDefault="001257D4" w:rsidP="001257D4">
      <w:pPr>
        <w:spacing w:after="306" w:line="247" w:lineRule="auto"/>
        <w:jc w:val="center"/>
        <w:rPr>
          <w:b/>
          <w:color w:val="000000"/>
          <w:sz w:val="28"/>
          <w:szCs w:val="28"/>
          <w:lang w:eastAsia="uk-UA"/>
        </w:rPr>
      </w:pPr>
    </w:p>
    <w:p w14:paraId="417A72AB" w14:textId="77777777" w:rsidR="001257D4" w:rsidRPr="00DD7CAC" w:rsidRDefault="001257D4" w:rsidP="001257D4">
      <w:pPr>
        <w:spacing w:after="306" w:line="247" w:lineRule="auto"/>
        <w:jc w:val="center"/>
        <w:rPr>
          <w:b/>
          <w:color w:val="000000"/>
          <w:sz w:val="28"/>
          <w:szCs w:val="28"/>
          <w:lang w:eastAsia="uk-UA"/>
        </w:rPr>
      </w:pPr>
    </w:p>
    <w:p w14:paraId="27263A2C" w14:textId="77777777" w:rsidR="001257D4" w:rsidRPr="00DD7CAC" w:rsidRDefault="001257D4" w:rsidP="001257D4">
      <w:pPr>
        <w:spacing w:after="306" w:line="247" w:lineRule="auto"/>
        <w:rPr>
          <w:b/>
          <w:color w:val="000000"/>
          <w:sz w:val="28"/>
          <w:szCs w:val="28"/>
          <w:lang w:eastAsia="uk-UA"/>
        </w:rPr>
      </w:pPr>
      <w:r w:rsidRPr="00DD7CAC">
        <w:rPr>
          <w:b/>
          <w:color w:val="000000"/>
          <w:sz w:val="28"/>
          <w:szCs w:val="28"/>
          <w:lang w:eastAsia="uk-UA"/>
        </w:rPr>
        <w:lastRenderedPageBreak/>
        <w:t>10. Перешкода №10 ‘‘Зачистка будівлі’’</w:t>
      </w:r>
    </w:p>
    <w:p w14:paraId="0092713F" w14:textId="77777777" w:rsidR="001257D4" w:rsidRPr="00DD7CAC" w:rsidRDefault="001257D4" w:rsidP="001257D4">
      <w:pPr>
        <w:spacing w:after="306" w:line="247" w:lineRule="auto"/>
        <w:rPr>
          <w:color w:val="000000"/>
          <w:sz w:val="28"/>
          <w:szCs w:val="28"/>
          <w:lang w:eastAsia="uk-UA"/>
        </w:rPr>
      </w:pPr>
      <w:r w:rsidRPr="00DD7CAC">
        <w:rPr>
          <w:noProof/>
          <w:color w:val="000000"/>
          <w:sz w:val="28"/>
          <w:szCs w:val="28"/>
          <w:lang w:eastAsia="uk-UA"/>
        </w:rPr>
        <w:drawing>
          <wp:inline distT="0" distB="0" distL="0" distR="0" wp14:anchorId="48A9D699" wp14:editId="369A75D6">
            <wp:extent cx="5942330" cy="4474225"/>
            <wp:effectExtent l="0" t="0" r="1270" b="2540"/>
            <wp:docPr id="12" name="Рисунок 12" descr="D:\ФОТО смуги\IMG_20240516_093403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ФОТО смуги\IMG_20240516_09340310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2330" cy="4474225"/>
                    </a:xfrm>
                    <a:prstGeom prst="rect">
                      <a:avLst/>
                    </a:prstGeom>
                    <a:noFill/>
                    <a:ln>
                      <a:noFill/>
                    </a:ln>
                  </pic:spPr>
                </pic:pic>
              </a:graphicData>
            </a:graphic>
          </wp:inline>
        </w:drawing>
      </w:r>
    </w:p>
    <w:p w14:paraId="211BD640" w14:textId="727604DD" w:rsidR="00C27192" w:rsidRDefault="00DA02D1" w:rsidP="00C27192">
      <w:pPr>
        <w:spacing w:after="306" w:line="247" w:lineRule="auto"/>
        <w:ind w:firstLine="708"/>
        <w:jc w:val="center"/>
        <w:rPr>
          <w:color w:val="000000"/>
          <w:sz w:val="28"/>
          <w:szCs w:val="28"/>
          <w:lang w:eastAsia="uk-UA"/>
        </w:rPr>
      </w:pPr>
      <w:r>
        <w:rPr>
          <w:color w:val="000000"/>
          <w:sz w:val="28"/>
          <w:szCs w:val="28"/>
          <w:lang w:eastAsia="uk-UA"/>
        </w:rPr>
        <w:t>Малюнок</w:t>
      </w:r>
      <w:r w:rsidR="00C27192">
        <w:rPr>
          <w:color w:val="000000"/>
          <w:sz w:val="28"/>
          <w:szCs w:val="28"/>
          <w:lang w:eastAsia="uk-UA"/>
        </w:rPr>
        <w:t xml:space="preserve"> 10 –</w:t>
      </w:r>
      <w:r w:rsidR="00C27192" w:rsidRPr="00C27192">
        <w:rPr>
          <w:b/>
          <w:color w:val="000000"/>
          <w:sz w:val="28"/>
          <w:szCs w:val="28"/>
          <w:lang w:eastAsia="uk-UA"/>
        </w:rPr>
        <w:t xml:space="preserve"> </w:t>
      </w:r>
      <w:r w:rsidR="00C27192" w:rsidRPr="00C27192">
        <w:rPr>
          <w:bCs/>
          <w:color w:val="000000"/>
          <w:sz w:val="28"/>
          <w:szCs w:val="28"/>
          <w:lang w:eastAsia="uk-UA"/>
        </w:rPr>
        <w:t>Зачистка будівлі</w:t>
      </w:r>
    </w:p>
    <w:p w14:paraId="0D0F2767" w14:textId="3B2FD57B" w:rsidR="001257D4" w:rsidRDefault="001257D4" w:rsidP="001257D4">
      <w:pPr>
        <w:spacing w:after="306" w:line="247" w:lineRule="auto"/>
        <w:ind w:firstLine="708"/>
        <w:jc w:val="both"/>
        <w:rPr>
          <w:color w:val="000000"/>
          <w:sz w:val="28"/>
          <w:szCs w:val="28"/>
          <w:lang w:eastAsia="uk-UA"/>
        </w:rPr>
      </w:pPr>
      <w:r w:rsidRPr="00DD7CAC">
        <w:rPr>
          <w:color w:val="000000"/>
          <w:sz w:val="28"/>
          <w:szCs w:val="28"/>
          <w:lang w:eastAsia="uk-UA"/>
        </w:rPr>
        <w:t xml:space="preserve">Дійшовши до крайньої перешкоди особовий склад відділення повинен провести зачистку будинку. </w:t>
      </w:r>
      <w:r w:rsidR="00DA02D1">
        <w:rPr>
          <w:color w:val="000000"/>
          <w:sz w:val="28"/>
          <w:szCs w:val="28"/>
          <w:lang w:eastAsia="uk-UA"/>
        </w:rPr>
        <w:t>Д</w:t>
      </w:r>
      <w:r w:rsidRPr="00DD7CAC">
        <w:rPr>
          <w:color w:val="000000"/>
          <w:sz w:val="28"/>
          <w:szCs w:val="28"/>
          <w:lang w:eastAsia="uk-UA"/>
        </w:rPr>
        <w:t xml:space="preserve">ва військовослужбовці підходять до дверей будинку та займають положення стоячи </w:t>
      </w:r>
      <w:r w:rsidR="00DA02D1">
        <w:rPr>
          <w:color w:val="000000"/>
          <w:sz w:val="28"/>
          <w:szCs w:val="28"/>
          <w:lang w:eastAsia="uk-UA"/>
        </w:rPr>
        <w:t>с</w:t>
      </w:r>
      <w:r w:rsidRPr="00DD7CAC">
        <w:rPr>
          <w:color w:val="000000"/>
          <w:sz w:val="28"/>
          <w:szCs w:val="28"/>
          <w:lang w:eastAsia="uk-UA"/>
        </w:rPr>
        <w:t>права та зліва від дверей. Завдання даних військовослужбовців полягає в зачист</w:t>
      </w:r>
      <w:r w:rsidR="00C27192">
        <w:rPr>
          <w:color w:val="000000"/>
          <w:sz w:val="28"/>
          <w:szCs w:val="28"/>
          <w:lang w:eastAsia="uk-UA"/>
        </w:rPr>
        <w:t>ці</w:t>
      </w:r>
      <w:r w:rsidRPr="00DD7CAC">
        <w:rPr>
          <w:color w:val="000000"/>
          <w:sz w:val="28"/>
          <w:szCs w:val="28"/>
          <w:lang w:eastAsia="uk-UA"/>
        </w:rPr>
        <w:t xml:space="preserve"> будинку за допомогою гранати, один військовослужбовець відкриває двері, другий військовослужбовець закидає гранату в будівлю та подає команду «ГРАНАТА», після команди перший військовослужбовець закриває двері та обидва присідають. Після вибуху імітаційної гранати вони по черзі заходять в будинок та добивають умовного противника після чого займають положення для прикриття та подають команду «ЧИСТО». Відразу після команди «ЧИСТО» все відділення в складі двійок рухається через будинок та займають кругову оборону на ділянці місцевості за будинком. Як тільки відділення зайняло кругову оборону, інструктор</w:t>
      </w:r>
      <w:r w:rsidR="00DA02D1">
        <w:rPr>
          <w:color w:val="000000"/>
          <w:sz w:val="28"/>
          <w:szCs w:val="28"/>
          <w:lang w:eastAsia="uk-UA"/>
        </w:rPr>
        <w:t>,</w:t>
      </w:r>
      <w:r w:rsidRPr="00DD7CAC">
        <w:rPr>
          <w:color w:val="000000"/>
          <w:sz w:val="28"/>
          <w:szCs w:val="28"/>
          <w:lang w:eastAsia="uk-UA"/>
        </w:rPr>
        <w:t xml:space="preserve"> </w:t>
      </w:r>
      <w:r w:rsidR="00DA02D1">
        <w:rPr>
          <w:color w:val="000000"/>
          <w:sz w:val="28"/>
          <w:szCs w:val="28"/>
          <w:lang w:eastAsia="uk-UA"/>
        </w:rPr>
        <w:t>який</w:t>
      </w:r>
      <w:r w:rsidRPr="00DD7CAC">
        <w:rPr>
          <w:color w:val="000000"/>
          <w:sz w:val="28"/>
          <w:szCs w:val="28"/>
          <w:lang w:eastAsia="uk-UA"/>
        </w:rPr>
        <w:t xml:space="preserve"> знаходиться на даній перешкоді призначає пораненого в відділенні та надає вказівку про надання першої домедичної допомоги, вказує </w:t>
      </w:r>
      <w:r w:rsidR="00DA02D1">
        <w:rPr>
          <w:color w:val="000000"/>
          <w:sz w:val="28"/>
          <w:szCs w:val="28"/>
          <w:lang w:eastAsia="uk-UA"/>
        </w:rPr>
        <w:t>точку</w:t>
      </w:r>
      <w:r w:rsidRPr="00DD7CAC">
        <w:rPr>
          <w:color w:val="000000"/>
          <w:sz w:val="28"/>
          <w:szCs w:val="28"/>
          <w:lang w:eastAsia="uk-UA"/>
        </w:rPr>
        <w:t xml:space="preserve"> евакуації </w:t>
      </w:r>
      <w:r w:rsidR="00DA02D1">
        <w:rPr>
          <w:color w:val="000000"/>
          <w:sz w:val="28"/>
          <w:szCs w:val="28"/>
          <w:lang w:eastAsia="uk-UA"/>
        </w:rPr>
        <w:t>-</w:t>
      </w:r>
      <w:r w:rsidRPr="00DD7CAC">
        <w:rPr>
          <w:color w:val="000000"/>
          <w:sz w:val="28"/>
          <w:szCs w:val="28"/>
          <w:lang w:eastAsia="uk-UA"/>
        </w:rPr>
        <w:t xml:space="preserve"> </w:t>
      </w:r>
      <w:r w:rsidR="00DA02D1">
        <w:rPr>
          <w:color w:val="000000"/>
          <w:sz w:val="28"/>
          <w:szCs w:val="28"/>
          <w:lang w:eastAsia="uk-UA"/>
        </w:rPr>
        <w:t>П</w:t>
      </w:r>
      <w:r w:rsidRPr="00DD7CAC">
        <w:rPr>
          <w:color w:val="000000"/>
          <w:sz w:val="28"/>
          <w:szCs w:val="28"/>
          <w:lang w:eastAsia="uk-UA"/>
        </w:rPr>
        <w:t xml:space="preserve">ерешкода №1. Після отримання вказівки інструктора про евакуацію відділення починає рух у </w:t>
      </w:r>
      <w:r w:rsidR="00C27192" w:rsidRPr="00DD7CAC">
        <w:rPr>
          <w:color w:val="000000"/>
          <w:sz w:val="28"/>
          <w:szCs w:val="28"/>
          <w:lang w:eastAsia="uk-UA"/>
        </w:rPr>
        <w:t>зворотному</w:t>
      </w:r>
      <w:r w:rsidRPr="00DD7CAC">
        <w:rPr>
          <w:color w:val="000000"/>
          <w:sz w:val="28"/>
          <w:szCs w:val="28"/>
          <w:lang w:eastAsia="uk-UA"/>
        </w:rPr>
        <w:t xml:space="preserve"> напрямку долаючи всі перешкоди з пораненим.</w:t>
      </w:r>
    </w:p>
    <w:p w14:paraId="2971303D" w14:textId="77777777" w:rsidR="00C27192" w:rsidRPr="00DD7CAC" w:rsidRDefault="00C27192" w:rsidP="001257D4">
      <w:pPr>
        <w:spacing w:after="306" w:line="247" w:lineRule="auto"/>
        <w:ind w:firstLine="708"/>
        <w:jc w:val="both"/>
        <w:rPr>
          <w:color w:val="000000"/>
          <w:sz w:val="28"/>
          <w:szCs w:val="28"/>
          <w:lang w:eastAsia="uk-UA"/>
        </w:rPr>
      </w:pPr>
    </w:p>
    <w:p w14:paraId="2901FFF0" w14:textId="76546C33" w:rsidR="001257D4" w:rsidRPr="00DD7CAC" w:rsidRDefault="001257D4" w:rsidP="00C27192">
      <w:pPr>
        <w:ind w:firstLine="709"/>
        <w:jc w:val="both"/>
        <w:rPr>
          <w:b/>
          <w:sz w:val="28"/>
          <w:szCs w:val="28"/>
        </w:rPr>
      </w:pPr>
      <w:r w:rsidRPr="00DD7CAC">
        <w:rPr>
          <w:b/>
          <w:sz w:val="28"/>
          <w:szCs w:val="28"/>
        </w:rPr>
        <w:lastRenderedPageBreak/>
        <w:t>Підведення підсумків і перехід на наступну навчальну точку.</w:t>
      </w:r>
    </w:p>
    <w:p w14:paraId="4CC46B99" w14:textId="633876D5" w:rsidR="001257D4" w:rsidRPr="00DD7CAC" w:rsidRDefault="001257D4" w:rsidP="001257D4">
      <w:pPr>
        <w:spacing w:line="247" w:lineRule="auto"/>
        <w:ind w:firstLine="708"/>
        <w:jc w:val="both"/>
        <w:rPr>
          <w:color w:val="000000"/>
          <w:sz w:val="28"/>
          <w:szCs w:val="28"/>
          <w:lang w:eastAsia="uk-UA"/>
        </w:rPr>
      </w:pPr>
      <w:r w:rsidRPr="00DD7CAC">
        <w:rPr>
          <w:color w:val="000000"/>
          <w:sz w:val="28"/>
          <w:szCs w:val="28"/>
          <w:lang w:eastAsia="uk-UA"/>
        </w:rPr>
        <w:t>Після подолання всіма військовослужбовцями навчально-тренувального комплексу (спеціальної смуги перешкод) керівник заняття проводить АПД (Аналіз Проведених Дій) та розбирає помилки військовослужбовців під час подолання смуги перешкод. Обов’язково керівник заняття повинен звернути уваг</w:t>
      </w:r>
      <w:r w:rsidR="00DA02D1">
        <w:rPr>
          <w:color w:val="000000"/>
          <w:sz w:val="28"/>
          <w:szCs w:val="28"/>
          <w:lang w:eastAsia="uk-UA"/>
        </w:rPr>
        <w:t>у</w:t>
      </w:r>
      <w:r w:rsidRPr="00DD7CAC">
        <w:rPr>
          <w:color w:val="000000"/>
          <w:sz w:val="28"/>
          <w:szCs w:val="28"/>
          <w:lang w:eastAsia="uk-UA"/>
        </w:rPr>
        <w:t xml:space="preserve"> на дотримання заходів безпеки та </w:t>
      </w:r>
      <w:r w:rsidR="00DA02D1">
        <w:rPr>
          <w:color w:val="000000"/>
          <w:sz w:val="28"/>
          <w:szCs w:val="28"/>
          <w:lang w:eastAsia="uk-UA"/>
        </w:rPr>
        <w:t>дізнатись про наявність</w:t>
      </w:r>
      <w:r w:rsidRPr="00DD7CAC">
        <w:rPr>
          <w:color w:val="000000"/>
          <w:sz w:val="28"/>
          <w:szCs w:val="28"/>
          <w:lang w:eastAsia="uk-UA"/>
        </w:rPr>
        <w:t xml:space="preserve"> травмувань під час п</w:t>
      </w:r>
      <w:r w:rsidR="00DA02D1">
        <w:rPr>
          <w:color w:val="000000"/>
          <w:sz w:val="28"/>
          <w:szCs w:val="28"/>
          <w:lang w:eastAsia="uk-UA"/>
        </w:rPr>
        <w:t>роходження навчально-тренувального комплексу</w:t>
      </w:r>
      <w:r w:rsidRPr="00DD7CAC">
        <w:rPr>
          <w:color w:val="000000"/>
          <w:sz w:val="28"/>
          <w:szCs w:val="28"/>
          <w:lang w:eastAsia="uk-UA"/>
        </w:rPr>
        <w:t>.</w:t>
      </w:r>
    </w:p>
    <w:p w14:paraId="2660A0C4" w14:textId="7F3FD118" w:rsidR="001257D4" w:rsidRPr="00DD7CAC" w:rsidRDefault="001257D4" w:rsidP="001257D4">
      <w:pPr>
        <w:jc w:val="both"/>
        <w:rPr>
          <w:sz w:val="28"/>
          <w:szCs w:val="28"/>
        </w:rPr>
      </w:pPr>
      <w:r w:rsidRPr="00DD7CAC">
        <w:rPr>
          <w:sz w:val="28"/>
          <w:szCs w:val="28"/>
        </w:rPr>
        <w:t xml:space="preserve">Після цього відбувається перехід на наступну навчальну точку </w:t>
      </w:r>
      <w:r w:rsidR="00DA02D1">
        <w:rPr>
          <w:sz w:val="28"/>
          <w:szCs w:val="28"/>
        </w:rPr>
        <w:t xml:space="preserve">по </w:t>
      </w:r>
      <w:r w:rsidRPr="00DD7CAC">
        <w:rPr>
          <w:sz w:val="28"/>
          <w:szCs w:val="28"/>
        </w:rPr>
        <w:t>команд</w:t>
      </w:r>
      <w:r w:rsidR="00DA02D1">
        <w:rPr>
          <w:sz w:val="28"/>
          <w:szCs w:val="28"/>
        </w:rPr>
        <w:t>і</w:t>
      </w:r>
      <w:r w:rsidRPr="00DD7CAC">
        <w:rPr>
          <w:sz w:val="28"/>
          <w:szCs w:val="28"/>
        </w:rPr>
        <w:t xml:space="preserve"> керівника.</w:t>
      </w:r>
    </w:p>
    <w:p w14:paraId="44DB1542" w14:textId="77777777" w:rsidR="002D2D39" w:rsidRPr="00DD7CAC" w:rsidRDefault="002D2D39" w:rsidP="001257D4">
      <w:pPr>
        <w:rPr>
          <w:sz w:val="28"/>
          <w:szCs w:val="28"/>
        </w:rPr>
      </w:pPr>
    </w:p>
    <w:sectPr w:rsidR="002D2D39" w:rsidRPr="00DD7CA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F58CD"/>
    <w:multiLevelType w:val="hybridMultilevel"/>
    <w:tmpl w:val="43FC8DF0"/>
    <w:lvl w:ilvl="0" w:tplc="2000000F">
      <w:start w:val="1"/>
      <w:numFmt w:val="decimal"/>
      <w:lvlText w:val="%1."/>
      <w:lvlJc w:val="left"/>
      <w:pPr>
        <w:ind w:left="720" w:hanging="360"/>
      </w:pPr>
    </w:lvl>
    <w:lvl w:ilvl="1" w:tplc="5024CFFA">
      <w:start w:val="1"/>
      <w:numFmt w:val="decimal"/>
      <w:suff w:val="space"/>
      <w:lvlText w:val="%2."/>
      <w:lvlJc w:val="left"/>
      <w:pPr>
        <w:ind w:left="1440" w:hanging="360"/>
      </w:pPr>
      <w:rPr>
        <w:rFonts w:hint="default"/>
      </w:rPr>
    </w:lvl>
    <w:lvl w:ilvl="2" w:tplc="C930E16C">
      <w:numFmt w:val="bullet"/>
      <w:lvlText w:val="-"/>
      <w:lvlJc w:val="left"/>
      <w:pPr>
        <w:ind w:left="2340" w:hanging="360"/>
      </w:pPr>
      <w:rPr>
        <w:rFonts w:ascii="Times New Roman" w:eastAsia="Times New Roman" w:hAnsi="Times New Roman" w:cs="Times New Roman" w:hint="default"/>
      </w:r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15:restartNumberingAfterBreak="0">
    <w:nsid w:val="2B464E01"/>
    <w:multiLevelType w:val="hybridMultilevel"/>
    <w:tmpl w:val="95A6A778"/>
    <w:lvl w:ilvl="0" w:tplc="5024CFFA">
      <w:start w:val="1"/>
      <w:numFmt w:val="decimal"/>
      <w:suff w:val="space"/>
      <w:lvlText w:val="%1."/>
      <w:lvlJc w:val="left"/>
      <w:pPr>
        <w:ind w:left="144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6CC45EC7"/>
    <w:multiLevelType w:val="hybridMultilevel"/>
    <w:tmpl w:val="6B924002"/>
    <w:lvl w:ilvl="0" w:tplc="2000000F">
      <w:start w:val="1"/>
      <w:numFmt w:val="decimal"/>
      <w:lvlText w:val="%1."/>
      <w:lvlJc w:val="left"/>
      <w:pPr>
        <w:ind w:left="1429" w:hanging="360"/>
      </w:pPr>
      <w:rPr>
        <w:b w:val="0"/>
        <w:i/>
        <w:iCs/>
        <w:strike w:val="0"/>
        <w:dstrike w:val="0"/>
        <w:color w:val="000000"/>
        <w:sz w:val="28"/>
        <w:szCs w:val="28"/>
        <w:u w:val="none" w:color="000000"/>
        <w:effect w:val="none"/>
        <w:bdr w:val="none" w:sz="0" w:space="0" w:color="auto" w:frame="1"/>
        <w:vertAlign w:val="baseline"/>
      </w:rPr>
    </w:lvl>
    <w:lvl w:ilvl="1" w:tplc="20000019">
      <w:start w:val="1"/>
      <w:numFmt w:val="lowerLetter"/>
      <w:lvlText w:val="%2."/>
      <w:lvlJc w:val="left"/>
      <w:pPr>
        <w:ind w:left="2149" w:hanging="360"/>
      </w:pPr>
    </w:lvl>
    <w:lvl w:ilvl="2" w:tplc="2000001B">
      <w:start w:val="1"/>
      <w:numFmt w:val="lowerRoman"/>
      <w:lvlText w:val="%3."/>
      <w:lvlJc w:val="right"/>
      <w:pPr>
        <w:ind w:left="2869" w:hanging="180"/>
      </w:pPr>
    </w:lvl>
    <w:lvl w:ilvl="3" w:tplc="2000000F">
      <w:start w:val="1"/>
      <w:numFmt w:val="decimal"/>
      <w:lvlText w:val="%4."/>
      <w:lvlJc w:val="left"/>
      <w:pPr>
        <w:ind w:left="3589" w:hanging="360"/>
      </w:pPr>
    </w:lvl>
    <w:lvl w:ilvl="4" w:tplc="20000019">
      <w:start w:val="1"/>
      <w:numFmt w:val="lowerLetter"/>
      <w:lvlText w:val="%5."/>
      <w:lvlJc w:val="left"/>
      <w:pPr>
        <w:ind w:left="4309" w:hanging="360"/>
      </w:pPr>
    </w:lvl>
    <w:lvl w:ilvl="5" w:tplc="2000001B">
      <w:start w:val="1"/>
      <w:numFmt w:val="lowerRoman"/>
      <w:lvlText w:val="%6."/>
      <w:lvlJc w:val="right"/>
      <w:pPr>
        <w:ind w:left="5029" w:hanging="180"/>
      </w:pPr>
    </w:lvl>
    <w:lvl w:ilvl="6" w:tplc="2000000F">
      <w:start w:val="1"/>
      <w:numFmt w:val="decimal"/>
      <w:lvlText w:val="%7."/>
      <w:lvlJc w:val="left"/>
      <w:pPr>
        <w:ind w:left="5749" w:hanging="360"/>
      </w:pPr>
    </w:lvl>
    <w:lvl w:ilvl="7" w:tplc="20000019">
      <w:start w:val="1"/>
      <w:numFmt w:val="lowerLetter"/>
      <w:lvlText w:val="%8."/>
      <w:lvlJc w:val="left"/>
      <w:pPr>
        <w:ind w:left="6469" w:hanging="360"/>
      </w:pPr>
    </w:lvl>
    <w:lvl w:ilvl="8" w:tplc="2000001B">
      <w:start w:val="1"/>
      <w:numFmt w:val="lowerRoman"/>
      <w:lvlText w:val="%9."/>
      <w:lvlJc w:val="right"/>
      <w:pPr>
        <w:ind w:left="7189"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D2B"/>
    <w:rsid w:val="000B347C"/>
    <w:rsid w:val="001257D4"/>
    <w:rsid w:val="002A10D5"/>
    <w:rsid w:val="002D2D39"/>
    <w:rsid w:val="00300A47"/>
    <w:rsid w:val="006D2EE3"/>
    <w:rsid w:val="00AD2690"/>
    <w:rsid w:val="00B237CC"/>
    <w:rsid w:val="00B60B99"/>
    <w:rsid w:val="00C27192"/>
    <w:rsid w:val="00CB4D2B"/>
    <w:rsid w:val="00DA02D1"/>
    <w:rsid w:val="00DD7CA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368A6"/>
  <w15:chartTrackingRefBased/>
  <w15:docId w15:val="{0B1ACD98-141D-4328-BC87-44A0E32AC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47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0B34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38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1466</Words>
  <Characters>8360</Characters>
  <Application>Microsoft Office Word</Application>
  <DocSecurity>0</DocSecurity>
  <Lines>69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Політанський</dc:creator>
  <cp:keywords/>
  <dc:description/>
  <cp:lastModifiedBy>ZVL</cp:lastModifiedBy>
  <cp:revision>3</cp:revision>
  <dcterms:created xsi:type="dcterms:W3CDTF">2025-07-25T10:09:00Z</dcterms:created>
  <dcterms:modified xsi:type="dcterms:W3CDTF">2025-07-26T08:58:00Z</dcterms:modified>
</cp:coreProperties>
</file>